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38269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 č. 1 – Technická specifikace předmětu plnění</w:t>
      </w:r>
    </w:p>
    <w:p w14:paraId="772EDC58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</w:p>
    <w:p w14:paraId="5BC812E1" w14:textId="13FE86CC" w:rsidR="002312C1" w:rsidRDefault="002312C1" w:rsidP="002312C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Část 1 veřejné zakázky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357E7">
        <w:rPr>
          <w:rFonts w:ascii="Arial" w:hAnsi="Arial" w:cs="Arial"/>
          <w:b/>
          <w:bCs/>
          <w:sz w:val="24"/>
          <w:szCs w:val="24"/>
          <w:u w:val="single"/>
        </w:rPr>
        <w:t xml:space="preserve">Dodávka IT vybavení pro </w:t>
      </w:r>
      <w:proofErr w:type="spellStart"/>
      <w:r w:rsidR="00E357E7">
        <w:rPr>
          <w:rFonts w:ascii="Arial" w:hAnsi="Arial" w:cs="Arial"/>
          <w:b/>
          <w:bCs/>
          <w:sz w:val="24"/>
          <w:szCs w:val="24"/>
          <w:u w:val="single"/>
        </w:rPr>
        <w:t>Infra</w:t>
      </w:r>
      <w:proofErr w:type="spellEnd"/>
      <w:r w:rsidR="00E357E7">
        <w:rPr>
          <w:rFonts w:ascii="Arial" w:hAnsi="Arial" w:cs="Arial"/>
          <w:b/>
          <w:bCs/>
          <w:sz w:val="24"/>
          <w:szCs w:val="24"/>
          <w:u w:val="single"/>
        </w:rPr>
        <w:t xml:space="preserve"> Ph.D. I.</w:t>
      </w:r>
    </w:p>
    <w:p w14:paraId="258925C5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AED0112" w14:textId="77777777" w:rsidR="002312C1" w:rsidRPr="00F03C73" w:rsidRDefault="002312C1" w:rsidP="002312C1">
      <w:pPr>
        <w:rPr>
          <w:b/>
          <w:bCs/>
          <w:sz w:val="24"/>
          <w:szCs w:val="24"/>
        </w:rPr>
      </w:pPr>
      <w:bookmarkStart w:id="0" w:name="_GoBack"/>
      <w:bookmarkEnd w:id="0"/>
    </w:p>
    <w:p w14:paraId="114EC8B6" w14:textId="6ADE3F21" w:rsidR="002312C1" w:rsidRPr="00F03C73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F03C73">
        <w:rPr>
          <w:rFonts w:ascii="Times New Roman" w:hAnsi="Times New Roman" w:cs="Times New Roman"/>
          <w:sz w:val="24"/>
          <w:szCs w:val="24"/>
        </w:rPr>
        <w:t xml:space="preserve">Položka č.1 </w:t>
      </w:r>
      <w:r w:rsidR="00A02F00" w:rsidRPr="00F03C73">
        <w:rPr>
          <w:rFonts w:ascii="Times New Roman" w:hAnsi="Times New Roman" w:cs="Times New Roman"/>
          <w:sz w:val="24"/>
          <w:szCs w:val="24"/>
        </w:rPr>
        <w:t>- Stolní výkonné PC</w:t>
      </w:r>
    </w:p>
    <w:p w14:paraId="1676B84D" w14:textId="5608809C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2C581102" w14:textId="77777777" w:rsidTr="00F178EB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890EB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5FA17" w14:textId="36FC30C2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312C1" w:rsidRPr="006324C5" w14:paraId="023BBEE5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14C99" w14:textId="234C35A3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Výrobce</w:t>
            </w:r>
            <w:r w:rsidR="00F27D57" w:rsidRPr="00F27D57">
              <w:rPr>
                <w:sz w:val="24"/>
                <w:szCs w:val="24"/>
              </w:rPr>
              <w:t xml:space="preserve">, značka </w:t>
            </w:r>
            <w:r w:rsidRPr="00F27D57">
              <w:rPr>
                <w:sz w:val="24"/>
                <w:szCs w:val="24"/>
              </w:rPr>
              <w:t>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45F5F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4A93CCC1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83E0" w14:textId="1BE74645" w:rsidR="00F27D57" w:rsidRPr="00131A14" w:rsidRDefault="00F27D57" w:rsidP="00282A0A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Uveďte produktové číslo a produktový list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3006B" w14:textId="77777777" w:rsidR="00F27D57" w:rsidRPr="006324C5" w:rsidRDefault="00F27D57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792AF56E" w14:textId="77777777" w:rsidTr="00493BE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3702" w14:textId="4E66A2A4" w:rsidR="00F27D57" w:rsidRPr="00B93FED" w:rsidRDefault="00F27D57" w:rsidP="00F27D57">
            <w:pPr>
              <w:spacing w:before="20" w:after="20"/>
              <w:rPr>
                <w:b/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312C1" w:rsidRPr="006324C5" w14:paraId="02AC96F3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0293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Min. 8 jádrový procesor s výkonem vyšším než 35 000 bodů dle </w:t>
            </w:r>
            <w:proofErr w:type="spellStart"/>
            <w:r w:rsidRPr="00493BEF">
              <w:rPr>
                <w:sz w:val="24"/>
                <w:szCs w:val="24"/>
              </w:rPr>
              <w:t>Passmark</w:t>
            </w:r>
            <w:proofErr w:type="spellEnd"/>
            <w:r w:rsidRPr="00493BEF">
              <w:rPr>
                <w:sz w:val="24"/>
                <w:szCs w:val="24"/>
              </w:rPr>
              <w:t xml:space="preserve"> </w:t>
            </w:r>
            <w:proofErr w:type="spellStart"/>
            <w:r w:rsidRPr="00493BEF">
              <w:rPr>
                <w:sz w:val="24"/>
                <w:szCs w:val="24"/>
              </w:rPr>
              <w:t>Average</w:t>
            </w:r>
            <w:proofErr w:type="spellEnd"/>
            <w:r w:rsidRPr="00493BEF">
              <w:rPr>
                <w:sz w:val="24"/>
                <w:szCs w:val="24"/>
              </w:rPr>
              <w:t xml:space="preserve"> CPU Mark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1C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082074AC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AB57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Min. </w:t>
            </w:r>
            <w:proofErr w:type="gramStart"/>
            <w:r w:rsidRPr="00493BEF">
              <w:rPr>
                <w:sz w:val="24"/>
                <w:szCs w:val="24"/>
              </w:rPr>
              <w:t>16GB</w:t>
            </w:r>
            <w:proofErr w:type="gramEnd"/>
            <w:r w:rsidRPr="00493BEF">
              <w:rPr>
                <w:sz w:val="24"/>
                <w:szCs w:val="24"/>
              </w:rPr>
              <w:t xml:space="preserve"> operační paměti typu min. DDR4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F1E3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08316D79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B0D7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Datové úložiště typu SSD s minimální kapacitou 1000 GB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177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4ED4B63F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7480" w14:textId="4C4EA593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Dedikovaná grafická karta s výkonem vyšším než 1</w:t>
            </w:r>
            <w:r w:rsidR="00E35D4F" w:rsidRPr="00493BEF">
              <w:rPr>
                <w:sz w:val="24"/>
                <w:szCs w:val="24"/>
              </w:rPr>
              <w:t>6000</w:t>
            </w:r>
            <w:r w:rsidRPr="00493BEF">
              <w:rPr>
                <w:sz w:val="24"/>
                <w:szCs w:val="24"/>
              </w:rPr>
              <w:t xml:space="preserve"> bodů dle </w:t>
            </w:r>
            <w:proofErr w:type="spellStart"/>
            <w:r w:rsidRPr="00493BEF">
              <w:rPr>
                <w:sz w:val="24"/>
                <w:szCs w:val="24"/>
              </w:rPr>
              <w:t>Bench</w:t>
            </w:r>
            <w:proofErr w:type="spellEnd"/>
            <w:r w:rsidRPr="00493BEF">
              <w:rPr>
                <w:sz w:val="24"/>
                <w:szCs w:val="24"/>
              </w:rPr>
              <w:t xml:space="preserve"> </w:t>
            </w:r>
            <w:proofErr w:type="spellStart"/>
            <w:r w:rsidRPr="00493BEF">
              <w:rPr>
                <w:sz w:val="24"/>
                <w:szCs w:val="24"/>
              </w:rPr>
              <w:t>mark</w:t>
            </w:r>
            <w:proofErr w:type="spellEnd"/>
            <w:r w:rsidRPr="00493BEF">
              <w:rPr>
                <w:sz w:val="24"/>
                <w:szCs w:val="24"/>
              </w:rPr>
              <w:t xml:space="preserve"> GPU </w:t>
            </w:r>
            <w:proofErr w:type="spellStart"/>
            <w:r w:rsidRPr="00493BEF">
              <w:rPr>
                <w:sz w:val="24"/>
                <w:szCs w:val="24"/>
              </w:rPr>
              <w:t>card</w:t>
            </w:r>
            <w:proofErr w:type="spellEnd"/>
            <w:r w:rsidRPr="00493B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3F85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60223164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5C10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Provedení Mini Tower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AF18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1D6F5604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A4F8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Součástí klávesnice a optická myš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E7730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4D5FDD91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884E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Grafické výstupy HDMI a </w:t>
            </w:r>
            <w:proofErr w:type="spellStart"/>
            <w:r w:rsidRPr="00493BEF">
              <w:rPr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02A8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02B3359F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EB26" w14:textId="37101A68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Min. </w:t>
            </w:r>
            <w:r w:rsidR="00282A0A" w:rsidRPr="00493BEF">
              <w:rPr>
                <w:sz w:val="24"/>
                <w:szCs w:val="24"/>
              </w:rPr>
              <w:t>4</w:t>
            </w:r>
            <w:r w:rsidRPr="00493BEF">
              <w:rPr>
                <w:sz w:val="24"/>
                <w:szCs w:val="24"/>
              </w:rPr>
              <w:t xml:space="preserve">× USB </w:t>
            </w:r>
            <w:r w:rsidR="00282A0A" w:rsidRPr="00493BEF">
              <w:rPr>
                <w:sz w:val="24"/>
                <w:szCs w:val="24"/>
              </w:rPr>
              <w:t>3</w:t>
            </w:r>
            <w:r w:rsidRPr="00493BEF">
              <w:rPr>
                <w:sz w:val="24"/>
                <w:szCs w:val="24"/>
              </w:rPr>
              <w:t xml:space="preserve">.0 </w:t>
            </w:r>
            <w:r w:rsidR="00282A0A" w:rsidRPr="00493BEF">
              <w:rPr>
                <w:sz w:val="24"/>
                <w:szCs w:val="24"/>
              </w:rPr>
              <w:t>nebo novější verze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0B17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12C8A030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B415" w14:textId="77777777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Konektivita: Vstup pro mikrofon, zvukový vstup/</w:t>
            </w:r>
            <w:proofErr w:type="gramStart"/>
            <w:r w:rsidRPr="00493BEF">
              <w:rPr>
                <w:sz w:val="24"/>
                <w:szCs w:val="24"/>
              </w:rPr>
              <w:t>výstup,  RJ</w:t>
            </w:r>
            <w:proofErr w:type="gramEnd"/>
            <w:r w:rsidRPr="00493BEF">
              <w:rPr>
                <w:sz w:val="24"/>
                <w:szCs w:val="24"/>
              </w:rPr>
              <w:t>-45 (LAN)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5609F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029401E6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FE8C" w14:textId="4835ED0C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Podpora wifi 802.11ax</w:t>
            </w:r>
            <w:r w:rsidR="00F70DA5" w:rsidRPr="00493BEF">
              <w:rPr>
                <w:sz w:val="24"/>
                <w:szCs w:val="24"/>
              </w:rPr>
              <w:t xml:space="preserve">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301AD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79923996" w14:textId="77777777" w:rsidTr="00F178EB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82F0" w14:textId="220D8C40" w:rsidR="002312C1" w:rsidRPr="00493BEF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Zdroj min. </w:t>
            </w:r>
            <w:proofErr w:type="gramStart"/>
            <w:r w:rsidR="00B92B37" w:rsidRPr="00493BEF">
              <w:rPr>
                <w:sz w:val="24"/>
                <w:szCs w:val="24"/>
              </w:rPr>
              <w:t>5</w:t>
            </w:r>
            <w:r w:rsidRPr="00493BEF">
              <w:rPr>
                <w:sz w:val="24"/>
                <w:szCs w:val="24"/>
              </w:rPr>
              <w:t>00W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F561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42540" w:rsidRPr="006324C5" w14:paraId="6A4C6CA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DE06" w14:textId="2F3C047B" w:rsidR="00C42540" w:rsidRPr="00493BEF" w:rsidRDefault="00C42540" w:rsidP="00C42540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493BEF">
              <w:rPr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493BEF">
              <w:rPr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3BEF">
              <w:rPr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493BEF">
              <w:rPr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5E61" w14:textId="77777777" w:rsidR="00C42540" w:rsidRPr="006324C5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42540" w:rsidRPr="006324C5" w14:paraId="00A3A8C7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CF44" w14:textId="3BA47880" w:rsidR="00C42540" w:rsidRPr="00493BEF" w:rsidRDefault="00C42540" w:rsidP="00C42540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2EB4" w14:textId="77777777" w:rsidR="00C42540" w:rsidRPr="006324C5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42540" w:rsidRPr="00F56F02" w14:paraId="22F56DF0" w14:textId="77777777" w:rsidTr="006A75BA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BCC31" w14:textId="77777777" w:rsidR="00C42540" w:rsidRPr="00493BEF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493BEF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C42540" w:rsidRPr="00F56F02" w14:paraId="72B8E607" w14:textId="77777777" w:rsidTr="006A75BA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746A9" w14:textId="77777777" w:rsidR="00C42540" w:rsidRPr="00493BEF" w:rsidRDefault="00C42540" w:rsidP="00C42540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lastRenderedPageBreak/>
              <w:t xml:space="preserve">PC má certifikát TCO nebo </w:t>
            </w:r>
            <w:proofErr w:type="gramStart"/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2CAE9D42" w14:textId="77777777" w:rsidR="00C42540" w:rsidRPr="00493BEF" w:rsidRDefault="00C42540" w:rsidP="00C42540">
            <w:pPr>
              <w:spacing w:before="20"/>
              <w:rPr>
                <w:rFonts w:eastAsia="Calibri"/>
                <w:b/>
                <w:bCs/>
                <w:kern w:val="2"/>
                <w:sz w:val="24"/>
                <w:szCs w:val="24"/>
              </w:rPr>
            </w:pPr>
            <w:r w:rsidRPr="00493BEF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D3BAFA" w14:textId="77777777" w:rsidR="00C42540" w:rsidRPr="00F56F02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F56F02" w14:paraId="0E1DFA75" w14:textId="77777777" w:rsidTr="006A75BA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D993F" w14:textId="77777777" w:rsidR="00C42540" w:rsidRPr="00493BEF" w:rsidRDefault="00C42540" w:rsidP="00C42540">
            <w:pPr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PC má paměť, kterou lze vyměnit nebo rozšířit, uveďte jednu z možností</w:t>
            </w:r>
            <w:r w:rsidRPr="00493BEF">
              <w:rPr>
                <w:i/>
                <w:sz w:val="24"/>
                <w:szCs w:val="24"/>
              </w:rPr>
              <w:t>: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dokládáme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produktovým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listem</w:t>
            </w:r>
            <w:r w:rsidRPr="00493BEF">
              <w:rPr>
                <w:sz w:val="24"/>
                <w:szCs w:val="24"/>
              </w:rPr>
              <w:t xml:space="preserve"> </w:t>
            </w:r>
          </w:p>
          <w:p w14:paraId="33CCE5B9" w14:textId="77777777" w:rsidR="00C42540" w:rsidRPr="00493BEF" w:rsidRDefault="00C42540" w:rsidP="00C42540">
            <w:pPr>
              <w:spacing w:before="20" w:after="20"/>
              <w:rPr>
                <w:i/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 xml:space="preserve">nebo </w:t>
            </w:r>
            <w:r w:rsidRPr="00493BEF">
              <w:rPr>
                <w:i/>
                <w:sz w:val="24"/>
                <w:szCs w:val="24"/>
              </w:rPr>
              <w:t>čestně prohlašujeme</w:t>
            </w:r>
          </w:p>
          <w:p w14:paraId="5695A9E5" w14:textId="77777777" w:rsidR="00C42540" w:rsidRPr="00493BEF" w:rsidRDefault="00C42540" w:rsidP="00C42540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493BEF">
              <w:rPr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A39F2A" w14:textId="77777777" w:rsidR="00C42540" w:rsidRPr="00F56F02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F56F02" w14:paraId="6EAEF782" w14:textId="77777777" w:rsidTr="006A75BA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E1912" w14:textId="77777777" w:rsidR="00C42540" w:rsidRPr="00493BEF" w:rsidRDefault="00C42540" w:rsidP="00C42540">
            <w:pPr>
              <w:spacing w:before="20" w:after="20"/>
              <w:rPr>
                <w:i/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PC má SSD disk, který lze vyměnit nebo rozšířit. Uveďte jednu z možností</w:t>
            </w:r>
            <w:r w:rsidRPr="00493BEF">
              <w:rPr>
                <w:i/>
                <w:sz w:val="24"/>
                <w:szCs w:val="24"/>
              </w:rPr>
              <w:t>: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dokládáme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produktovým listem</w:t>
            </w:r>
            <w:r w:rsidRPr="00493BEF">
              <w:rPr>
                <w:sz w:val="24"/>
                <w:szCs w:val="24"/>
              </w:rPr>
              <w:t xml:space="preserve"> nebo </w:t>
            </w:r>
            <w:r w:rsidRPr="00493BEF">
              <w:rPr>
                <w:i/>
                <w:sz w:val="24"/>
                <w:szCs w:val="24"/>
              </w:rPr>
              <w:t>čestně prohlašujeme</w:t>
            </w:r>
          </w:p>
          <w:p w14:paraId="30B494B7" w14:textId="77777777" w:rsidR="00C42540" w:rsidRPr="00493BEF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493BEF">
              <w:rPr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BA0DC5" w14:textId="77777777" w:rsidR="00C42540" w:rsidRPr="00F56F02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F56F02" w14:paraId="018E2A83" w14:textId="77777777" w:rsidTr="006A75BA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A383A" w14:textId="77777777" w:rsidR="00C42540" w:rsidRPr="00493BEF" w:rsidRDefault="00C42540" w:rsidP="00C42540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493BEF">
              <w:rPr>
                <w:rFonts w:eastAsia="Calibri"/>
                <w:bCs/>
                <w:kern w:val="32"/>
                <w:sz w:val="24"/>
                <w:szCs w:val="24"/>
              </w:rPr>
              <w:t>/NE</w:t>
            </w:r>
          </w:p>
          <w:p w14:paraId="252BE89B" w14:textId="4EBFF53C" w:rsidR="00C42540" w:rsidRPr="00493BEF" w:rsidRDefault="00C42540" w:rsidP="00C42540">
            <w:pPr>
              <w:spacing w:before="20" w:after="20"/>
              <w:rPr>
                <w:sz w:val="24"/>
                <w:szCs w:val="24"/>
              </w:rPr>
            </w:pPr>
            <w:r w:rsidRPr="00493BEF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</w:t>
            </w:r>
            <w:r w:rsidR="00F03C73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ho </w:t>
            </w:r>
            <w:r w:rsidRPr="00493BEF">
              <w:rPr>
                <w:rFonts w:eastAsia="Calibri"/>
                <w:bCs/>
                <w:i/>
                <w:kern w:val="32"/>
                <w:sz w:val="24"/>
                <w:szCs w:val="24"/>
              </w:rPr>
              <w:t>požadavk</w:t>
            </w:r>
            <w:r w:rsidR="00F03C73">
              <w:rPr>
                <w:rFonts w:eastAsia="Calibri"/>
                <w:bCs/>
                <w:i/>
                <w:kern w:val="32"/>
                <w:sz w:val="24"/>
                <w:szCs w:val="24"/>
              </w:rPr>
              <w:t>u</w:t>
            </w:r>
            <w:r w:rsidRPr="00493BEF">
              <w:rPr>
                <w:rFonts w:eastAsia="Calibri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874C7D" w14:textId="77777777" w:rsidR="00C42540" w:rsidRPr="00F56F02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F56F02" w14:paraId="106758F4" w14:textId="77777777" w:rsidTr="006A75BA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18190" w14:textId="77777777" w:rsidR="00C42540" w:rsidRPr="00493BEF" w:rsidRDefault="00C42540" w:rsidP="00C42540">
            <w:pPr>
              <w:spacing w:before="20" w:after="20"/>
              <w:rPr>
                <w:i/>
                <w:sz w:val="24"/>
                <w:szCs w:val="24"/>
              </w:rPr>
            </w:pPr>
            <w:r w:rsidRPr="00493BEF">
              <w:rPr>
                <w:rFonts w:eastAsia="Calibri"/>
                <w:sz w:val="24"/>
                <w:szCs w:val="24"/>
              </w:rPr>
              <w:t xml:space="preserve">PC má zdroj, který splňuje normy certifikace min. 80 Plus </w:t>
            </w:r>
            <w:proofErr w:type="gramStart"/>
            <w:r w:rsidRPr="00493BEF">
              <w:rPr>
                <w:rFonts w:eastAsia="Calibri"/>
                <w:sz w:val="24"/>
                <w:szCs w:val="24"/>
              </w:rPr>
              <w:t>Bronze - u</w:t>
            </w:r>
            <w:r w:rsidRPr="00493BEF">
              <w:rPr>
                <w:sz w:val="24"/>
                <w:szCs w:val="24"/>
              </w:rPr>
              <w:t>veďte</w:t>
            </w:r>
            <w:proofErr w:type="gramEnd"/>
            <w:r w:rsidRPr="00493BEF">
              <w:rPr>
                <w:sz w:val="24"/>
                <w:szCs w:val="24"/>
              </w:rPr>
              <w:t xml:space="preserve"> jednu z možností</w:t>
            </w:r>
            <w:r w:rsidRPr="00493BEF">
              <w:rPr>
                <w:i/>
                <w:sz w:val="24"/>
                <w:szCs w:val="24"/>
              </w:rPr>
              <w:t>: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dokládáme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produktovým</w:t>
            </w:r>
            <w:r w:rsidRPr="00493BEF">
              <w:rPr>
                <w:sz w:val="24"/>
                <w:szCs w:val="24"/>
              </w:rPr>
              <w:t xml:space="preserve"> </w:t>
            </w:r>
            <w:r w:rsidRPr="00493BEF">
              <w:rPr>
                <w:i/>
                <w:sz w:val="24"/>
                <w:szCs w:val="24"/>
              </w:rPr>
              <w:t>listem</w:t>
            </w:r>
            <w:r w:rsidRPr="00493BEF">
              <w:rPr>
                <w:sz w:val="24"/>
                <w:szCs w:val="24"/>
              </w:rPr>
              <w:t xml:space="preserve"> nebo </w:t>
            </w:r>
            <w:r w:rsidRPr="00493BEF">
              <w:rPr>
                <w:i/>
                <w:sz w:val="24"/>
                <w:szCs w:val="24"/>
              </w:rPr>
              <w:t>čestně prohlašujeme</w:t>
            </w:r>
          </w:p>
          <w:p w14:paraId="42D43DF7" w14:textId="77777777" w:rsidR="00C42540" w:rsidRPr="00493BEF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5A0B10" w14:textId="77777777" w:rsidR="00C42540" w:rsidRPr="00F56F02" w:rsidRDefault="00C42540" w:rsidP="00C42540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BF70F0" w14:paraId="0145E4AC" w14:textId="77777777" w:rsidTr="00F178EB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9B82045" w14:textId="77777777" w:rsidR="00C42540" w:rsidRPr="00493BEF" w:rsidRDefault="00C42540" w:rsidP="00C42540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493BEF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AF612" w14:textId="77777777" w:rsidR="00C42540" w:rsidRPr="00BF70F0" w:rsidRDefault="00C42540" w:rsidP="00C4254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4A7EE5E2" w14:textId="77777777" w:rsidR="00C42540" w:rsidRPr="00BF70F0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4A903634" w14:textId="77777777" w:rsidR="006A75BA" w:rsidRPr="00A0165B" w:rsidRDefault="006A75BA" w:rsidP="006A75BA">
      <w:pPr>
        <w:numPr>
          <w:ilvl w:val="0"/>
          <w:numId w:val="2"/>
        </w:numPr>
        <w:spacing w:line="256" w:lineRule="auto"/>
        <w:contextualSpacing/>
        <w:jc w:val="both"/>
        <w:rPr>
          <w:rFonts w:eastAsia="Calibri"/>
          <w:i/>
          <w:sz w:val="22"/>
          <w:szCs w:val="22"/>
        </w:rPr>
      </w:pPr>
      <w:r w:rsidRPr="00A0165B">
        <w:rPr>
          <w:rFonts w:eastAsia="Calibri"/>
          <w:i/>
          <w:sz w:val="22"/>
          <w:szCs w:val="22"/>
        </w:rPr>
        <w:t xml:space="preserve">CPU Mark: </w:t>
      </w:r>
      <w:hyperlink r:id="rId5" w:history="1">
        <w:r w:rsidRPr="00A0165B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031884A3" w14:textId="0964F944" w:rsidR="006A75BA" w:rsidRPr="006A75BA" w:rsidRDefault="006A75BA" w:rsidP="006A75BA">
      <w:pPr>
        <w:pStyle w:val="Odstavecseseznamem"/>
        <w:numPr>
          <w:ilvl w:val="0"/>
          <w:numId w:val="2"/>
        </w:numPr>
        <w:spacing w:before="120" w:after="160" w:line="259" w:lineRule="auto"/>
        <w:jc w:val="both"/>
        <w:rPr>
          <w:rFonts w:eastAsia="Calibri"/>
          <w:i/>
          <w:color w:val="000000"/>
          <w:lang w:eastAsia="en-US"/>
        </w:rPr>
      </w:pPr>
      <w:r w:rsidRPr="00A0165B">
        <w:rPr>
          <w:rFonts w:eastAsia="Calibri"/>
          <w:i/>
          <w:sz w:val="22"/>
          <w:szCs w:val="22"/>
          <w:lang w:eastAsia="en-US"/>
        </w:rPr>
        <w:t xml:space="preserve">G3D Mark: </w:t>
      </w:r>
      <w:hyperlink r:id="rId6" w:history="1">
        <w:r w:rsidRPr="00A0165B">
          <w:rPr>
            <w:rFonts w:eastAsia="Calibri"/>
            <w:i/>
            <w:color w:val="0000FF"/>
            <w:sz w:val="22"/>
            <w:szCs w:val="22"/>
            <w:u w:val="single"/>
            <w:lang w:eastAsia="en-US"/>
          </w:rPr>
          <w:t>http://www.videocardbenchmark.net/</w:t>
        </w:r>
      </w:hyperlink>
    </w:p>
    <w:p w14:paraId="7CA73778" w14:textId="77777777" w:rsidR="002312C1" w:rsidRDefault="002312C1" w:rsidP="002312C1">
      <w:pPr>
        <w:spacing w:after="120"/>
        <w:rPr>
          <w:u w:val="single"/>
        </w:rPr>
      </w:pPr>
    </w:p>
    <w:p w14:paraId="3607FBBE" w14:textId="02CBDCEC" w:rsidR="002312C1" w:rsidRDefault="002312C1" w:rsidP="002312C1">
      <w:pPr>
        <w:spacing w:after="120"/>
        <w:rPr>
          <w:u w:val="single"/>
        </w:rPr>
      </w:pPr>
    </w:p>
    <w:p w14:paraId="61E7030E" w14:textId="766D0833" w:rsidR="008F1988" w:rsidRDefault="008F1988" w:rsidP="002312C1">
      <w:pPr>
        <w:spacing w:after="120"/>
        <w:rPr>
          <w:u w:val="single"/>
        </w:rPr>
      </w:pPr>
    </w:p>
    <w:p w14:paraId="4FE094BF" w14:textId="75B745EA" w:rsidR="008F1988" w:rsidRDefault="008F1988" w:rsidP="002312C1">
      <w:pPr>
        <w:spacing w:after="120"/>
        <w:rPr>
          <w:u w:val="single"/>
        </w:rPr>
      </w:pPr>
    </w:p>
    <w:p w14:paraId="13021CBE" w14:textId="77777777" w:rsidR="008F1988" w:rsidRDefault="008F1988" w:rsidP="002312C1">
      <w:pPr>
        <w:spacing w:after="120"/>
        <w:rPr>
          <w:u w:val="single"/>
        </w:rPr>
      </w:pPr>
    </w:p>
    <w:p w14:paraId="6B517951" w14:textId="7BF3C802" w:rsidR="002312C1" w:rsidRPr="004537B6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4537B6">
        <w:rPr>
          <w:rFonts w:ascii="Times New Roman" w:hAnsi="Times New Roman" w:cs="Times New Roman"/>
          <w:sz w:val="24"/>
          <w:szCs w:val="24"/>
        </w:rPr>
        <w:lastRenderedPageBreak/>
        <w:t xml:space="preserve">Položka č.2 </w:t>
      </w:r>
      <w:r w:rsidR="004D4836" w:rsidRPr="004537B6">
        <w:rPr>
          <w:rFonts w:ascii="Times New Roman" w:hAnsi="Times New Roman" w:cs="Times New Roman"/>
          <w:sz w:val="24"/>
          <w:szCs w:val="24"/>
        </w:rPr>
        <w:t>- Bezdrátová klávesnice a myš</w:t>
      </w:r>
    </w:p>
    <w:p w14:paraId="2FA81BB4" w14:textId="312941FF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779F570E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3B84DB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4B5CE" w14:textId="4BCDFC82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F27D57" w:rsidRPr="006324C5" w14:paraId="3538064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BAF45" w14:textId="480AA8BF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FB539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B93FED" w:rsidRPr="006324C5" w14:paraId="11483C2C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0477" w14:textId="71767041" w:rsidR="00B93FED" w:rsidRPr="006324C5" w:rsidRDefault="00B93FED" w:rsidP="00F27D57">
            <w:pPr>
              <w:spacing w:before="20" w:after="20"/>
              <w:rPr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F27D57" w:rsidRPr="006324C5" w14:paraId="11BF7296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791F" w14:textId="0FF891EE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Nastavitelná citlivost myší s minimem 1100 DPI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8BA2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6BD62EF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3F17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Úchop myši pro praváky i leváky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2827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5184BFB4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A36A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Bezdrátový dosah min. </w:t>
            </w:r>
            <w:proofErr w:type="gramStart"/>
            <w:r w:rsidRPr="00D11A1B">
              <w:rPr>
                <w:sz w:val="24"/>
                <w:szCs w:val="24"/>
              </w:rPr>
              <w:t>5m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C498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57A0D31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36FA" w14:textId="77777777" w:rsidR="00F27D57" w:rsidRPr="00D11A1B" w:rsidRDefault="00F27D57" w:rsidP="00F27D57">
            <w:pPr>
              <w:tabs>
                <w:tab w:val="left" w:pos="2820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Softwarová kompatibilita Windows, MacOS, Chrome OS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05CF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2D991AB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84C8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Podpora technologie </w:t>
            </w:r>
            <w:proofErr w:type="spellStart"/>
            <w:r w:rsidRPr="00D11A1B">
              <w:rPr>
                <w:sz w:val="24"/>
                <w:szCs w:val="24"/>
              </w:rPr>
              <w:t>Plug&amp;Play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5BB8E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38ADA18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C58D" w14:textId="21B4DA6C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Výdrž baterií klávesnice min. 12 měsíců. Výdrž baterií myši min. 6 měsíců.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967B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BF70F0" w14:paraId="2A7693AF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819D43C" w14:textId="77777777" w:rsidR="00F27D57" w:rsidRPr="00D11A1B" w:rsidRDefault="00F27D57" w:rsidP="00F27D57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0041A" w14:textId="77777777" w:rsidR="00F27D57" w:rsidRPr="00BF70F0" w:rsidRDefault="00F27D57" w:rsidP="00F27D57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FDA0820" w14:textId="77777777" w:rsidR="00F27D57" w:rsidRPr="00BF70F0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14D92128" w14:textId="77777777" w:rsidR="002312C1" w:rsidRDefault="002312C1" w:rsidP="002312C1">
      <w:pPr>
        <w:spacing w:after="120"/>
        <w:rPr>
          <w:u w:val="single"/>
        </w:rPr>
      </w:pPr>
    </w:p>
    <w:p w14:paraId="68D9C7E2" w14:textId="4CFB186F" w:rsidR="002312C1" w:rsidRPr="00301ADE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B93FED">
        <w:rPr>
          <w:rFonts w:ascii="Times New Roman" w:hAnsi="Times New Roman" w:cs="Times New Roman"/>
          <w:sz w:val="24"/>
          <w:szCs w:val="24"/>
        </w:rPr>
        <w:t>oložka č.3</w:t>
      </w:r>
      <w:r w:rsidR="00301ADE" w:rsidRPr="00B93FED">
        <w:rPr>
          <w:rFonts w:ascii="Times New Roman" w:hAnsi="Times New Roman" w:cs="Times New Roman"/>
          <w:sz w:val="24"/>
          <w:szCs w:val="24"/>
        </w:rPr>
        <w:t xml:space="preserve"> - Prohnutý LCD monitor</w:t>
      </w:r>
    </w:p>
    <w:p w14:paraId="05D60677" w14:textId="27931E76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794D4BD6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C2C32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539F6" w14:textId="08EB206A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F27D57" w:rsidRPr="00F27D57" w14:paraId="4C2728C8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336CC" w14:textId="08B5DE1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F2DE" w14:textId="77777777" w:rsidR="00F27D57" w:rsidRPr="00F27D57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B93FED" w:rsidRPr="00F27D57" w14:paraId="68EDD229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C672" w14:textId="5F0E2AD8" w:rsidR="00B93FED" w:rsidRPr="00F27D57" w:rsidRDefault="00B93FED" w:rsidP="00282A0A">
            <w:pPr>
              <w:spacing w:before="20" w:after="20"/>
              <w:rPr>
                <w:sz w:val="24"/>
                <w:szCs w:val="24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312C1" w:rsidRPr="00F27D57" w14:paraId="3A14156F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5D58" w14:textId="35A4CE29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Poměr stran monitoru 21:9 širokoúhlý</w:t>
            </w:r>
            <w:r w:rsidR="005C6AF9" w:rsidRPr="00D11A1B">
              <w:rPr>
                <w:sz w:val="24"/>
                <w:szCs w:val="24"/>
              </w:rPr>
              <w:t>, prohnutý displej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DC6E4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0F68EF07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1FC9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Úhlopříčka min. 34"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B4167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7963F29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9484" w14:textId="63DA3C48" w:rsidR="002312C1" w:rsidRPr="00D11A1B" w:rsidRDefault="00962ECF" w:rsidP="007C469D">
            <w:pPr>
              <w:pStyle w:val="Textkomente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Nativní rozlišení min. 3440x1440 </w:t>
            </w:r>
            <w:proofErr w:type="spellStart"/>
            <w:r w:rsidRPr="00D11A1B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C75E6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60ECF6C3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46C2" w14:textId="49D3372E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Antireflexní povrchov</w:t>
            </w:r>
            <w:r w:rsidR="00536957">
              <w:rPr>
                <w:sz w:val="24"/>
                <w:szCs w:val="24"/>
              </w:rPr>
              <w:t>á</w:t>
            </w:r>
            <w:r w:rsidRPr="00D11A1B">
              <w:rPr>
                <w:sz w:val="24"/>
                <w:szCs w:val="24"/>
              </w:rPr>
              <w:t xml:space="preserve"> úprava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A2C2A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28D86687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76D2" w14:textId="3DE83813" w:rsidR="002312C1" w:rsidRPr="00D11A1B" w:rsidRDefault="00962ECF" w:rsidP="00282A0A">
            <w:pPr>
              <w:tabs>
                <w:tab w:val="left" w:pos="1230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Min. jas 300 cd/m2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4A47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47107C6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0FA1" w14:textId="0F01EDF5" w:rsidR="002312C1" w:rsidRPr="00D11A1B" w:rsidRDefault="002312C1" w:rsidP="00282A0A">
            <w:pPr>
              <w:tabs>
                <w:tab w:val="left" w:pos="1215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Typ panelu VA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4B03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2947A17A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46D9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S vestavěným reproduktorem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C4F4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7FB0F41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A12F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Nastavitelná výška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65612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79BD584E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D4E0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Typ připojení: </w:t>
            </w:r>
            <w:proofErr w:type="spellStart"/>
            <w:r w:rsidRPr="00D11A1B">
              <w:rPr>
                <w:sz w:val="24"/>
                <w:szCs w:val="24"/>
              </w:rPr>
              <w:t>DisplayPort</w:t>
            </w:r>
            <w:proofErr w:type="spellEnd"/>
            <w:r w:rsidRPr="00D11A1B">
              <w:rPr>
                <w:sz w:val="24"/>
                <w:szCs w:val="24"/>
              </w:rPr>
              <w:t xml:space="preserve"> min. 1.2, HDMI min. 1.4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07535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893497" w:rsidRPr="00F27D57" w14:paraId="3063714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ED59" w14:textId="71FE6199" w:rsidR="00893497" w:rsidRPr="00D11A1B" w:rsidRDefault="00893497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sz w:val="24"/>
                <w:szCs w:val="24"/>
              </w:rPr>
              <w:t>Displej musí podporovat technologie šetřící zrak – eliminaci přeblikávání obrazu (</w:t>
            </w:r>
            <w:proofErr w:type="spellStart"/>
            <w:r w:rsidRPr="00D11A1B">
              <w:rPr>
                <w:rFonts w:eastAsia="Calibri"/>
                <w:sz w:val="24"/>
                <w:szCs w:val="24"/>
              </w:rPr>
              <w:t>Flicker</w:t>
            </w:r>
            <w:proofErr w:type="spellEnd"/>
            <w:r w:rsidRPr="00D11A1B">
              <w:rPr>
                <w:rFonts w:eastAsia="Calibri"/>
                <w:sz w:val="24"/>
                <w:szCs w:val="24"/>
              </w:rPr>
              <w:t>-free) a nízkou emitaci „modrého“ světelného spektra (</w:t>
            </w:r>
            <w:proofErr w:type="spellStart"/>
            <w:r w:rsidRPr="00D11A1B">
              <w:rPr>
                <w:rFonts w:eastAsia="Calibri"/>
                <w:sz w:val="24"/>
                <w:szCs w:val="24"/>
              </w:rPr>
              <w:t>Low</w:t>
            </w:r>
            <w:proofErr w:type="spellEnd"/>
            <w:r w:rsidRPr="00D11A1B">
              <w:rPr>
                <w:rFonts w:eastAsia="Calibri"/>
                <w:sz w:val="24"/>
                <w:szCs w:val="24"/>
              </w:rPr>
              <w:t xml:space="preserve"> Blue </w:t>
            </w:r>
            <w:proofErr w:type="spellStart"/>
            <w:r w:rsidRPr="00D11A1B">
              <w:rPr>
                <w:rFonts w:eastAsia="Calibri"/>
                <w:sz w:val="24"/>
                <w:szCs w:val="24"/>
              </w:rPr>
              <w:t>Light</w:t>
            </w:r>
            <w:proofErr w:type="spellEnd"/>
            <w:r w:rsidRPr="00D11A1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5A2F" w14:textId="77777777" w:rsidR="00893497" w:rsidRPr="00F27D57" w:rsidRDefault="00893497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0F0031" w:rsidRPr="00F27D57" w14:paraId="76460EA0" w14:textId="77777777" w:rsidTr="00044CFF">
        <w:trPr>
          <w:trHeight w:val="358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B5BF" w14:textId="77777777" w:rsidR="000F0031" w:rsidRPr="00D11A1B" w:rsidRDefault="000F0031" w:rsidP="00893497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D11A1B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  <w:p w14:paraId="27A8154E" w14:textId="77777777" w:rsidR="000F0031" w:rsidRPr="00D11A1B" w:rsidRDefault="000F0031" w:rsidP="0089349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893497" w:rsidRPr="00F27D57" w14:paraId="3FFE35B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E7740" w14:textId="77777777" w:rsidR="00893497" w:rsidRPr="00D11A1B" w:rsidRDefault="00893497" w:rsidP="00893497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5ECFD4EE" w14:textId="687DEA36" w:rsidR="00893497" w:rsidRPr="00D11A1B" w:rsidRDefault="00893497" w:rsidP="00893497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D11A1B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Pokud ANO, uveďte URL odkaz na záznam o certifikaci nebo produktový list se záznamem o certifikaci a následující kritéria </w:t>
            </w:r>
            <w:r w:rsidRPr="00D11A1B">
              <w:rPr>
                <w:rFonts w:eastAsia="Calibri"/>
                <w:bCs/>
                <w:i/>
                <w:kern w:val="32"/>
                <w:sz w:val="24"/>
                <w:szCs w:val="24"/>
              </w:rPr>
              <w:lastRenderedPageBreak/>
              <w:t>nevyplňujte. Pokud NE, doložte splnění následující</w:t>
            </w:r>
            <w:r w:rsidR="004537B6">
              <w:rPr>
                <w:rFonts w:eastAsia="Calibri"/>
                <w:bCs/>
                <w:i/>
                <w:kern w:val="32"/>
                <w:sz w:val="24"/>
                <w:szCs w:val="24"/>
              </w:rPr>
              <w:t>ho</w:t>
            </w:r>
            <w:r w:rsidRPr="00D11A1B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 požadavk</w:t>
            </w:r>
            <w:r w:rsidR="004537B6">
              <w:rPr>
                <w:rFonts w:eastAsia="Calibri"/>
                <w:bCs/>
                <w:i/>
                <w:kern w:val="32"/>
                <w:sz w:val="24"/>
                <w:szCs w:val="24"/>
              </w:rPr>
              <w:t>u</w:t>
            </w:r>
            <w:r w:rsidRPr="00D11A1B">
              <w:rPr>
                <w:rFonts w:eastAsia="Calibri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A2E6" w14:textId="77777777" w:rsidR="00893497" w:rsidRPr="00F27D57" w:rsidRDefault="00893497" w:rsidP="0089349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893497" w:rsidRPr="00F27D57" w14:paraId="4F3492D5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BD30" w14:textId="40203404" w:rsidR="00893497" w:rsidRPr="00D11A1B" w:rsidRDefault="00893497" w:rsidP="00893497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 w:rsidRPr="00D11A1B">
              <w:rPr>
                <w:rFonts w:eastAsia="Calibri"/>
                <w:bCs/>
                <w:kern w:val="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D11A1B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E8081" w14:textId="77777777" w:rsidR="00893497" w:rsidRPr="00F27D57" w:rsidRDefault="00893497" w:rsidP="0089349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893497" w:rsidRPr="00F27D57" w14:paraId="29C8219B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FF19175" w14:textId="77777777" w:rsidR="00893497" w:rsidRPr="00D11A1B" w:rsidRDefault="00893497" w:rsidP="00893497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62FB7" w14:textId="77777777" w:rsidR="00893497" w:rsidRPr="00F27D57" w:rsidRDefault="00893497" w:rsidP="00893497">
            <w:pPr>
              <w:spacing w:before="20" w:after="20"/>
              <w:jc w:val="right"/>
              <w:rPr>
                <w:b/>
                <w:sz w:val="24"/>
                <w:szCs w:val="24"/>
              </w:rPr>
            </w:pPr>
            <w:r w:rsidRPr="00F27D5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8413CD8" w14:textId="77777777" w:rsidR="00893497" w:rsidRPr="00F27D57" w:rsidRDefault="00893497" w:rsidP="00893497">
            <w:pPr>
              <w:spacing w:before="20" w:after="20"/>
              <w:rPr>
                <w:sz w:val="24"/>
                <w:szCs w:val="24"/>
              </w:rPr>
            </w:pPr>
          </w:p>
        </w:tc>
      </w:tr>
    </w:tbl>
    <w:p w14:paraId="5AF6F27D" w14:textId="77777777" w:rsidR="002312C1" w:rsidRPr="00F27D57" w:rsidRDefault="002312C1" w:rsidP="002312C1">
      <w:pPr>
        <w:spacing w:after="120"/>
        <w:rPr>
          <w:sz w:val="24"/>
          <w:szCs w:val="24"/>
          <w:u w:val="single"/>
        </w:rPr>
      </w:pPr>
    </w:p>
    <w:p w14:paraId="4EC17C7A" w14:textId="18236003" w:rsidR="002312C1" w:rsidRPr="00F27D57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F27D57">
        <w:rPr>
          <w:rFonts w:ascii="Times New Roman" w:hAnsi="Times New Roman" w:cs="Times New Roman"/>
          <w:sz w:val="24"/>
          <w:szCs w:val="24"/>
        </w:rPr>
        <w:t xml:space="preserve">Položka č.4 </w:t>
      </w:r>
      <w:r w:rsidR="00301ADE" w:rsidRPr="00F27D57">
        <w:rPr>
          <w:rFonts w:ascii="Times New Roman" w:hAnsi="Times New Roman" w:cs="Times New Roman"/>
          <w:sz w:val="24"/>
          <w:szCs w:val="24"/>
        </w:rPr>
        <w:t>- Notebook výkonný</w:t>
      </w:r>
    </w:p>
    <w:p w14:paraId="6FD130B4" w14:textId="02920BF8" w:rsidR="002312C1" w:rsidRPr="00F27D57" w:rsidRDefault="002312C1" w:rsidP="002312C1">
      <w:pPr>
        <w:spacing w:after="120"/>
        <w:rPr>
          <w:sz w:val="24"/>
          <w:szCs w:val="24"/>
          <w:u w:val="single"/>
        </w:rPr>
      </w:pPr>
      <w:r w:rsidRPr="00F27D57">
        <w:rPr>
          <w:sz w:val="24"/>
          <w:szCs w:val="24"/>
          <w:u w:val="single"/>
        </w:rPr>
        <w:t xml:space="preserve">Základní technická specifikace: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F27D57" w14:paraId="5940D14B" w14:textId="77777777" w:rsidTr="00CF79D3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6682B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72058" w14:textId="2F02BDD9" w:rsidR="002312C1" w:rsidRPr="00F27D57" w:rsidRDefault="00EE4518" w:rsidP="00282A0A">
            <w:pPr>
              <w:spacing w:before="20" w:after="20"/>
              <w:rPr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2312C1" w:rsidRPr="00F27D57" w14:paraId="695D3348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A17DE" w14:textId="1C4EE136" w:rsidR="002312C1" w:rsidRPr="00F27D57" w:rsidRDefault="00536957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6F85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D11A1B" w:rsidRPr="00F27D57" w14:paraId="48587A35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5AA0" w14:textId="6A8BAD7F" w:rsidR="00D11A1B" w:rsidRPr="00F27D57" w:rsidRDefault="00D11A1B" w:rsidP="00282A0A">
            <w:pPr>
              <w:spacing w:before="20"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5569" w14:textId="77777777" w:rsidR="00D11A1B" w:rsidRPr="00F27D57" w:rsidRDefault="00D11A1B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D11A1B" w:rsidRPr="00F27D57" w14:paraId="3C3D58FE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C243" w14:textId="77777777" w:rsidR="00D11A1B" w:rsidRPr="00B93FED" w:rsidRDefault="00D11A1B" w:rsidP="00D11A1B">
            <w:pPr>
              <w:spacing w:before="20" w:after="2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  <w:p w14:paraId="6462C570" w14:textId="77777777" w:rsidR="00D11A1B" w:rsidRPr="00B93FED" w:rsidRDefault="00D11A1B" w:rsidP="00282A0A">
            <w:pPr>
              <w:spacing w:before="20" w:after="20"/>
              <w:rPr>
                <w:b/>
                <w:sz w:val="24"/>
                <w:szCs w:val="24"/>
              </w:rPr>
            </w:pPr>
          </w:p>
        </w:tc>
      </w:tr>
      <w:tr w:rsidR="002312C1" w:rsidRPr="00F27D57" w14:paraId="0A2AE4AD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3590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 xml:space="preserve">Min. 6 jádrový procesor s výkonem vyšším než 21 000 bodů dle </w:t>
            </w:r>
            <w:proofErr w:type="spellStart"/>
            <w:r w:rsidRPr="00F27D57">
              <w:rPr>
                <w:sz w:val="24"/>
                <w:szCs w:val="24"/>
              </w:rPr>
              <w:t>Passmark</w:t>
            </w:r>
            <w:proofErr w:type="spellEnd"/>
            <w:r w:rsidRPr="00F27D57">
              <w:rPr>
                <w:sz w:val="24"/>
                <w:szCs w:val="24"/>
              </w:rPr>
              <w:t xml:space="preserve"> </w:t>
            </w:r>
            <w:proofErr w:type="spellStart"/>
            <w:r w:rsidRPr="00F27D57">
              <w:rPr>
                <w:sz w:val="24"/>
                <w:szCs w:val="24"/>
              </w:rPr>
              <w:t>Average</w:t>
            </w:r>
            <w:proofErr w:type="spellEnd"/>
            <w:r w:rsidRPr="00F27D57">
              <w:rPr>
                <w:sz w:val="24"/>
                <w:szCs w:val="24"/>
              </w:rPr>
              <w:t xml:space="preserve"> CPU Mark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9814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67DCE0E3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772C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Min. 16 GB operační paměti typu min. DDR4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FA0E8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6229F22E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4101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Datové úložiště typu SSD s minimální kapacitou 1000 GB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835A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02F853ED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AA6B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 xml:space="preserve">Dedikovaná grafická karta s výkonem vyšším než 15000 bodů dle </w:t>
            </w:r>
            <w:proofErr w:type="spellStart"/>
            <w:r w:rsidRPr="00F27D57">
              <w:rPr>
                <w:sz w:val="24"/>
                <w:szCs w:val="24"/>
              </w:rPr>
              <w:t>Bench</w:t>
            </w:r>
            <w:proofErr w:type="spellEnd"/>
            <w:r w:rsidRPr="00F27D57">
              <w:rPr>
                <w:sz w:val="24"/>
                <w:szCs w:val="24"/>
              </w:rPr>
              <w:t xml:space="preserve"> </w:t>
            </w:r>
            <w:proofErr w:type="spellStart"/>
            <w:r w:rsidRPr="00F27D57">
              <w:rPr>
                <w:sz w:val="24"/>
                <w:szCs w:val="24"/>
              </w:rPr>
              <w:t>mark</w:t>
            </w:r>
            <w:proofErr w:type="spellEnd"/>
            <w:r w:rsidRPr="00F27D57">
              <w:rPr>
                <w:sz w:val="24"/>
                <w:szCs w:val="24"/>
              </w:rPr>
              <w:t xml:space="preserve"> GPU </w:t>
            </w:r>
            <w:proofErr w:type="spellStart"/>
            <w:r w:rsidRPr="00F27D57">
              <w:rPr>
                <w:sz w:val="24"/>
                <w:szCs w:val="24"/>
              </w:rPr>
              <w:t>card</w:t>
            </w:r>
            <w:proofErr w:type="spellEnd"/>
            <w:r w:rsidRPr="00F27D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2D7A9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27B0E54A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635F" w14:textId="65753F9F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 xml:space="preserve">Úhlopříčka 15.6" IPS antireflexní </w:t>
            </w:r>
            <w:r w:rsidR="00CF0EA1" w:rsidRPr="00F27D57">
              <w:rPr>
                <w:sz w:val="24"/>
                <w:szCs w:val="24"/>
              </w:rPr>
              <w:t xml:space="preserve">min. </w:t>
            </w:r>
            <w:r w:rsidRPr="00F27D57">
              <w:rPr>
                <w:sz w:val="24"/>
                <w:szCs w:val="24"/>
              </w:rPr>
              <w:t xml:space="preserve">1920 × 1080 </w:t>
            </w:r>
            <w:proofErr w:type="spellStart"/>
            <w:r w:rsidR="00962ECF" w:rsidRPr="00F27D57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F6CD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4BBA6D9F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15BC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 xml:space="preserve">Konektivita: HDMI, USB-C, RJ-45 (LAN) Bluetooth v5.1, wifi 6 802.11ax, combo audio </w:t>
            </w:r>
            <w:proofErr w:type="spellStart"/>
            <w:r w:rsidRPr="00F27D57">
              <w:rPr>
                <w:sz w:val="24"/>
                <w:szCs w:val="24"/>
              </w:rPr>
              <w:t>jack</w:t>
            </w:r>
            <w:proofErr w:type="spellEnd"/>
            <w:r w:rsidRPr="00F27D57">
              <w:rPr>
                <w:sz w:val="24"/>
                <w:szCs w:val="24"/>
              </w:rPr>
              <w:t xml:space="preserve">, </w:t>
            </w:r>
            <w:proofErr w:type="spellStart"/>
            <w:r w:rsidRPr="00F27D57">
              <w:rPr>
                <w:sz w:val="24"/>
                <w:szCs w:val="24"/>
              </w:rPr>
              <w:t>Thunderbolt</w:t>
            </w:r>
            <w:proofErr w:type="spellEnd"/>
            <w:r w:rsidRPr="00F27D57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39C93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7178383E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4BC5" w14:textId="1DDE52D9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Podsvícená klávesnice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AAB1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08D151FE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8A9A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Integrovaná webkamera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F4F5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3754EE" w:rsidRPr="00F27D57" w14:paraId="475B69F6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5903" w14:textId="418F1134" w:rsidR="003754EE" w:rsidRPr="00F27D57" w:rsidRDefault="003754EE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Výdrž na baterie min. 6 hod</w:t>
            </w:r>
            <w:r w:rsidR="004537B6">
              <w:rPr>
                <w:sz w:val="24"/>
                <w:szCs w:val="24"/>
              </w:rPr>
              <w:t>.</w:t>
            </w:r>
            <w:r w:rsidRPr="00F27D57">
              <w:rPr>
                <w:sz w:val="24"/>
                <w:szCs w:val="24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B7319" w14:textId="77777777" w:rsidR="003754EE" w:rsidRPr="00F27D57" w:rsidRDefault="003754EE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F27D57" w14:paraId="0C371751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DA8" w14:textId="580670BC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 xml:space="preserve">Hmotnost max. </w:t>
            </w:r>
            <w:r w:rsidR="00962ECF" w:rsidRPr="00F27D57">
              <w:rPr>
                <w:sz w:val="24"/>
                <w:szCs w:val="24"/>
              </w:rPr>
              <w:t xml:space="preserve"> </w:t>
            </w:r>
            <w:r w:rsidRPr="00F27D57">
              <w:rPr>
                <w:sz w:val="24"/>
                <w:szCs w:val="24"/>
              </w:rPr>
              <w:t>2,5kg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0B72" w14:textId="77777777" w:rsidR="002312C1" w:rsidRPr="00F27D57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C42540" w:rsidRPr="00F27D57" w14:paraId="29770FB5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D5EE1" w14:textId="7E42D70A" w:rsidR="00C42540" w:rsidRPr="00F27D57" w:rsidRDefault="00C42540" w:rsidP="00C42540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F27D57">
              <w:rPr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F27D57">
              <w:rPr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27D57">
              <w:rPr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F27D57">
              <w:rPr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BDCD" w14:textId="77777777" w:rsidR="00C42540" w:rsidRPr="00F27D57" w:rsidRDefault="00C42540" w:rsidP="00C42540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C42540" w:rsidRPr="00F27D57" w14:paraId="58308298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8E26" w14:textId="055A2013" w:rsidR="00C42540" w:rsidRPr="00F27D57" w:rsidRDefault="009B7197" w:rsidP="00C42540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lastRenderedPageBreak/>
              <w:t>NTB</w:t>
            </w:r>
            <w:r w:rsidR="00C42540" w:rsidRPr="00F27D57">
              <w:rPr>
                <w:rFonts w:eastAsia="Calibri"/>
                <w:bCs/>
                <w:kern w:val="32"/>
                <w:sz w:val="24"/>
                <w:szCs w:val="24"/>
              </w:rPr>
              <w:t xml:space="preserve">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F4A41" w14:textId="77777777" w:rsidR="00C42540" w:rsidRPr="00F27D57" w:rsidRDefault="00C42540" w:rsidP="00C42540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CF79D3" w:rsidRPr="00F27D57" w14:paraId="49DE5C70" w14:textId="77777777" w:rsidTr="00CF79D3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BA451" w14:textId="77777777" w:rsidR="00CF79D3" w:rsidRPr="00F27D57" w:rsidRDefault="00CF79D3" w:rsidP="00044CFF">
            <w:pPr>
              <w:spacing w:before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27D57"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  <w:p w14:paraId="21FB89B3" w14:textId="77777777" w:rsidR="00CF79D3" w:rsidRPr="00F27D57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27D57" w14:paraId="01D1DB48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D084E" w14:textId="77777777" w:rsidR="00CF79D3" w:rsidRPr="00F27D57" w:rsidRDefault="00CF79D3" w:rsidP="00044CFF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27848D73" w14:textId="77777777" w:rsidR="00CF79D3" w:rsidRPr="00F27D57" w:rsidRDefault="00CF79D3" w:rsidP="00044CFF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27D57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334B06" w14:textId="77777777" w:rsidR="00CF79D3" w:rsidRPr="00F27D57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27D57" w14:paraId="3670C50F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6122D" w14:textId="77777777" w:rsidR="00CF79D3" w:rsidRPr="00F27D57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 xml:space="preserve">NB splňuje normy energetické účinnosti ENERGY </w:t>
            </w:r>
            <w:proofErr w:type="gramStart"/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F27D57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1842AF5" w14:textId="77777777" w:rsidR="00CF79D3" w:rsidRPr="00F27D57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3AAA8D26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491F0" w14:textId="77777777" w:rsidR="00CF79D3" w:rsidRDefault="00CF79D3" w:rsidP="00044CFF">
            <w:pPr>
              <w:spacing w:before="20" w:after="20"/>
              <w:rPr>
                <w:i/>
                <w:sz w:val="24"/>
                <w:szCs w:val="24"/>
              </w:rPr>
            </w:pPr>
            <w:r w:rsidRPr="00957736">
              <w:rPr>
                <w:sz w:val="24"/>
                <w:szCs w:val="24"/>
              </w:rPr>
              <w:t xml:space="preserve">NB má SSD disk, který lze vyměnit nebo </w:t>
            </w:r>
            <w:proofErr w:type="gramStart"/>
            <w:r w:rsidRPr="00957736">
              <w:rPr>
                <w:sz w:val="24"/>
                <w:szCs w:val="24"/>
              </w:rPr>
              <w:t>rozšířit - uveďte</w:t>
            </w:r>
            <w:proofErr w:type="gramEnd"/>
            <w:r w:rsidRPr="00957736">
              <w:rPr>
                <w:sz w:val="24"/>
                <w:szCs w:val="24"/>
              </w:rPr>
              <w:t xml:space="preserve"> jednu z možností</w:t>
            </w:r>
            <w:r w:rsidRPr="00957736">
              <w:rPr>
                <w:i/>
                <w:sz w:val="24"/>
                <w:szCs w:val="24"/>
              </w:rPr>
              <w:t>:</w:t>
            </w:r>
            <w:r w:rsidRPr="00957736">
              <w:rPr>
                <w:sz w:val="24"/>
                <w:szCs w:val="24"/>
              </w:rPr>
              <w:t xml:space="preserve"> </w:t>
            </w:r>
            <w:r w:rsidRPr="00957736">
              <w:rPr>
                <w:i/>
                <w:sz w:val="24"/>
                <w:szCs w:val="24"/>
              </w:rPr>
              <w:t>dokládáme</w:t>
            </w:r>
            <w:r w:rsidRPr="00957736">
              <w:rPr>
                <w:sz w:val="24"/>
                <w:szCs w:val="24"/>
              </w:rPr>
              <w:t xml:space="preserve"> nebo </w:t>
            </w:r>
            <w:r w:rsidRPr="00957736">
              <w:rPr>
                <w:i/>
                <w:sz w:val="24"/>
                <w:szCs w:val="24"/>
              </w:rPr>
              <w:t>čestně prohlašujeme</w:t>
            </w:r>
          </w:p>
          <w:p w14:paraId="249F7496" w14:textId="77777777" w:rsidR="00CF79D3" w:rsidRPr="00957736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i/>
                <w:color w:val="000000"/>
                <w:szCs w:val="27"/>
              </w:rPr>
              <w:t>)</w:t>
            </w:r>
            <w:r w:rsidRPr="00DC0CA0">
              <w:rPr>
                <w:i/>
                <w:color w:val="000000"/>
                <w:szCs w:val="27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487483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4F387378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5B030" w14:textId="77777777" w:rsidR="00CF79D3" w:rsidRDefault="00CF79D3" w:rsidP="00044CFF">
            <w:pPr>
              <w:spacing w:before="20" w:after="20"/>
              <w:rPr>
                <w:i/>
                <w:sz w:val="24"/>
                <w:szCs w:val="24"/>
              </w:rPr>
            </w:pPr>
            <w:r w:rsidRPr="00957736">
              <w:rPr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sz w:val="24"/>
                <w:szCs w:val="24"/>
              </w:rPr>
              <w:t xml:space="preserve"> jednu z možností</w:t>
            </w:r>
            <w:r w:rsidRPr="00957736">
              <w:rPr>
                <w:i/>
                <w:sz w:val="24"/>
                <w:szCs w:val="24"/>
              </w:rPr>
              <w:t>:</w:t>
            </w:r>
            <w:r w:rsidRPr="00957736">
              <w:rPr>
                <w:sz w:val="24"/>
                <w:szCs w:val="24"/>
              </w:rPr>
              <w:t xml:space="preserve"> </w:t>
            </w:r>
            <w:r w:rsidRPr="00957736">
              <w:rPr>
                <w:i/>
                <w:sz w:val="24"/>
                <w:szCs w:val="24"/>
              </w:rPr>
              <w:t>dokládáme</w:t>
            </w:r>
            <w:r w:rsidRPr="00957736">
              <w:rPr>
                <w:sz w:val="24"/>
                <w:szCs w:val="24"/>
              </w:rPr>
              <w:t xml:space="preserve"> </w:t>
            </w:r>
            <w:r w:rsidRPr="00F24FCC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957736">
              <w:rPr>
                <w:sz w:val="24"/>
                <w:szCs w:val="24"/>
              </w:rPr>
              <w:t xml:space="preserve">nebo </w:t>
            </w:r>
            <w:r w:rsidRPr="00957736">
              <w:rPr>
                <w:i/>
                <w:sz w:val="24"/>
                <w:szCs w:val="24"/>
              </w:rPr>
              <w:t>čestně prohlašujeme</w:t>
            </w:r>
          </w:p>
          <w:p w14:paraId="5B7502EB" w14:textId="77777777" w:rsidR="00CF79D3" w:rsidRPr="00DC0CA0" w:rsidRDefault="00CF79D3" w:rsidP="00044CFF">
            <w:pPr>
              <w:spacing w:before="20" w:after="20"/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i/>
                <w:color w:val="000000"/>
                <w:szCs w:val="27"/>
              </w:rPr>
              <w:t>)</w:t>
            </w:r>
            <w:r w:rsidRPr="00DC0CA0">
              <w:rPr>
                <w:i/>
                <w:color w:val="000000"/>
                <w:szCs w:val="27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FDD746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BF70F0" w14:paraId="67424F2D" w14:textId="77777777" w:rsidTr="00CF79D3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8863E7E" w14:textId="77777777" w:rsidR="00C42540" w:rsidRPr="00BF70F0" w:rsidRDefault="00C42540" w:rsidP="00C42540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1826DE" w14:textId="77777777" w:rsidR="00C42540" w:rsidRPr="00BF70F0" w:rsidRDefault="00C42540" w:rsidP="00C4254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697C3E0" w14:textId="77777777" w:rsidR="00C42540" w:rsidRPr="00BF70F0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3363365C" w14:textId="46E33F55" w:rsidR="00C42540" w:rsidRPr="00C42540" w:rsidRDefault="00C42540" w:rsidP="00C42540">
      <w:pPr>
        <w:numPr>
          <w:ilvl w:val="0"/>
          <w:numId w:val="4"/>
        </w:numPr>
        <w:spacing w:line="256" w:lineRule="auto"/>
        <w:contextualSpacing/>
        <w:jc w:val="both"/>
        <w:rPr>
          <w:rFonts w:eastAsia="Calibri"/>
          <w:i/>
          <w:sz w:val="22"/>
          <w:szCs w:val="22"/>
        </w:rPr>
      </w:pPr>
      <w:r w:rsidRPr="00A0165B">
        <w:rPr>
          <w:rFonts w:eastAsia="Calibri"/>
          <w:i/>
          <w:sz w:val="22"/>
          <w:szCs w:val="22"/>
        </w:rPr>
        <w:t xml:space="preserve">CPU Mark: </w:t>
      </w:r>
      <w:hyperlink r:id="rId7" w:history="1">
        <w:r w:rsidRPr="00A0165B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53423BC0" w14:textId="77777777" w:rsidR="00C42540" w:rsidRDefault="00C42540" w:rsidP="00C42540">
      <w:pPr>
        <w:pStyle w:val="Odstavecseseznamem"/>
        <w:numPr>
          <w:ilvl w:val="0"/>
          <w:numId w:val="4"/>
        </w:numPr>
        <w:spacing w:before="120" w:after="200" w:line="276" w:lineRule="auto"/>
      </w:pPr>
      <w:r w:rsidRPr="00C42540">
        <w:rPr>
          <w:rFonts w:eastAsia="Calibri"/>
          <w:i/>
          <w:sz w:val="22"/>
          <w:szCs w:val="22"/>
          <w:lang w:eastAsia="en-US"/>
        </w:rPr>
        <w:t xml:space="preserve">G3D Mark: </w:t>
      </w:r>
      <w:hyperlink r:id="rId8" w:history="1">
        <w:r w:rsidRPr="00C42540">
          <w:rPr>
            <w:rFonts w:eastAsia="Calibri"/>
            <w:i/>
            <w:color w:val="0000FF"/>
            <w:sz w:val="22"/>
            <w:szCs w:val="22"/>
            <w:u w:val="single"/>
            <w:lang w:eastAsia="en-US"/>
          </w:rPr>
          <w:t>http://www.videocardbenchmark.net/</w:t>
        </w:r>
      </w:hyperlink>
    </w:p>
    <w:p w14:paraId="49CC6EE4" w14:textId="4B52E529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93FED">
        <w:rPr>
          <w:rFonts w:ascii="Times New Roman" w:hAnsi="Times New Roman" w:cs="Times New Roman"/>
          <w:sz w:val="24"/>
          <w:szCs w:val="24"/>
        </w:rPr>
        <w:t xml:space="preserve">Položka č.5 </w:t>
      </w:r>
      <w:r w:rsidR="00301ADE" w:rsidRPr="00B93FED">
        <w:rPr>
          <w:rFonts w:ascii="Times New Roman" w:hAnsi="Times New Roman" w:cs="Times New Roman"/>
          <w:sz w:val="24"/>
          <w:szCs w:val="24"/>
        </w:rPr>
        <w:t>- tiskárna barevná multifunkční A3</w:t>
      </w:r>
    </w:p>
    <w:p w14:paraId="42C70B9A" w14:textId="243C73D8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203586C4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4E690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176C" w14:textId="3520A8AC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F27D57" w:rsidRPr="00D11A1B" w14:paraId="041515D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FE2B2" w14:textId="1892E95E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AA2C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B93FED" w:rsidRPr="00D11A1B" w14:paraId="0E4FA8E2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2DD1" w14:textId="073DCEF3" w:rsidR="00B93FED" w:rsidRPr="00D11A1B" w:rsidRDefault="00B93FED" w:rsidP="00F27D57">
            <w:pPr>
              <w:spacing w:before="20" w:after="20"/>
              <w:rPr>
                <w:sz w:val="24"/>
                <w:szCs w:val="24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F27D57" w:rsidRPr="00D11A1B" w14:paraId="6EBFC59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2B0E" w14:textId="2658970D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Technologie tisku Laser nebo LED, barevná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9047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0C3629F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FF5C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Podpora formátu tisku formáty A3, A3+, A4, A5 a A6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58D7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55C043E8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C35E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Funkce: Automatické oboustranné skenování, Automatický oboustranný tisk </w:t>
            </w:r>
            <w:r w:rsidRPr="00D11A1B">
              <w:rPr>
                <w:sz w:val="24"/>
                <w:szCs w:val="24"/>
              </w:rPr>
              <w:lastRenderedPageBreak/>
              <w:t>(duplex), Fax, Kopírování a skenování, Oddělené barevné náplně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A531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138522D6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05D4" w14:textId="10BC165C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Rychlost tisku min. 30 stran za minutu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7B18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4EECEEF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1A6B" w14:textId="1AB278A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Podpora tiskového rozlišení min. 600x600 DPI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0814C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555BE25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4A75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Grafický vlastní displej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4F94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7EC66DF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1983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Funkce oboustranný automatický podavač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997F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194F05E5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3604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Připojení přes rozhraní USB a LAN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E66F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314962D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E64E" w14:textId="24DA62E4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Podpora možnosti skenovat v rozlišení min. 600 x 600 DPI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F615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35005D8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8CF4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Vstupní zásobník min. 800 listů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5038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651CB415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83B" w14:textId="77777777" w:rsidR="00F27D57" w:rsidRPr="00D11A1B" w:rsidRDefault="00F27D57" w:rsidP="00F27D57">
            <w:pPr>
              <w:tabs>
                <w:tab w:val="left" w:pos="1245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Výstupní zásobník min.300 listů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6E5D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3A69BA80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82B7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Hmotnost max. 70 kg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6E56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212A5EB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7B94" w14:textId="11F206C3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sz w:val="24"/>
                <w:szCs w:val="24"/>
              </w:rPr>
              <w:t>Ethernetový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 DHCP serverem ISC DHCP (http://www.isc.org/software/</w:t>
            </w:r>
            <w:proofErr w:type="spellStart"/>
            <w:r w:rsidRPr="00D11A1B">
              <w:rPr>
                <w:rFonts w:eastAsia="Calibri"/>
                <w:sz w:val="24"/>
                <w:szCs w:val="24"/>
              </w:rPr>
              <w:t>dhcp</w:t>
            </w:r>
            <w:proofErr w:type="spellEnd"/>
            <w:r w:rsidRPr="00D11A1B">
              <w:rPr>
                <w:rFonts w:eastAsia="Calibri"/>
                <w:sz w:val="24"/>
                <w:szCs w:val="24"/>
              </w:rPr>
              <w:t>), tisk na tiskárně musí být možný i z jiného segmentu sítě (přes router)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8588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56DF53B0" w14:textId="77777777" w:rsidTr="00044CF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A539" w14:textId="77777777" w:rsidR="00F27D57" w:rsidRPr="00D11A1B" w:rsidRDefault="00F27D57" w:rsidP="00F27D57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D11A1B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4727A485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27DE1D9C" w14:textId="77777777" w:rsidTr="00044CFF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96A03" w14:textId="77777777" w:rsidR="00F27D57" w:rsidRPr="00D11A1B" w:rsidRDefault="00F27D57" w:rsidP="00F27D57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má certifikát TCO nebo </w:t>
            </w:r>
            <w:proofErr w:type="gramStart"/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68D1E177" w14:textId="0954AF9D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392A8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04CFC58D" w14:textId="77777777" w:rsidTr="00044CFF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C0A6E" w14:textId="10E1C832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splňuje normy energetické účinnosti ENERGY STAR, nebo má funkci </w:t>
            </w:r>
            <w:r w:rsidRPr="00D11A1B">
              <w:rPr>
                <w:sz w:val="24"/>
                <w:szCs w:val="24"/>
                <w:shd w:val="clear" w:color="auto" w:fill="FFFFFF"/>
              </w:rPr>
              <w:t>řízení spotřeby energie zabudovanou v samotném hardwaru (např. režim spánku) – v případě, že má tiskárna certifikaci ENERGY STAR, u</w:t>
            </w: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 w:rsidRPr="00D11A1B">
              <w:rPr>
                <w:sz w:val="24"/>
                <w:szCs w:val="24"/>
              </w:rPr>
              <w:t>uveďte jednu z možností</w:t>
            </w:r>
            <w:r w:rsidRPr="00D11A1B">
              <w:rPr>
                <w:i/>
                <w:sz w:val="24"/>
                <w:szCs w:val="24"/>
              </w:rPr>
              <w:t>:</w:t>
            </w:r>
            <w:r w:rsidRPr="00D11A1B">
              <w:rPr>
                <w:sz w:val="24"/>
                <w:szCs w:val="24"/>
              </w:rPr>
              <w:t xml:space="preserve"> </w:t>
            </w:r>
            <w:r w:rsidRPr="00D11A1B">
              <w:rPr>
                <w:i/>
                <w:sz w:val="24"/>
                <w:szCs w:val="24"/>
              </w:rPr>
              <w:t>dokládáme</w:t>
            </w:r>
            <w:r w:rsidRPr="00D11A1B">
              <w:rPr>
                <w:sz w:val="24"/>
                <w:szCs w:val="24"/>
              </w:rPr>
              <w:t xml:space="preserve"> nebo </w:t>
            </w:r>
            <w:r w:rsidRPr="00D11A1B">
              <w:rPr>
                <w:i/>
                <w:sz w:val="24"/>
                <w:szCs w:val="24"/>
              </w:rPr>
              <w:t>čestně prohlašujeme</w:t>
            </w: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8D27C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2435569D" w14:textId="77777777" w:rsidTr="00044CFF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2DD8" w14:textId="40C9D572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sz w:val="24"/>
                <w:szCs w:val="24"/>
              </w:rPr>
              <w:lastRenderedPageBreak/>
              <w:t xml:space="preserve">Tiskárna má možnost ekonomického tisku s úsporou tiskového </w:t>
            </w:r>
            <w:proofErr w:type="gramStart"/>
            <w:r w:rsidRPr="00D11A1B">
              <w:rPr>
                <w:rFonts w:eastAsia="Calibri"/>
                <w:sz w:val="24"/>
                <w:szCs w:val="24"/>
              </w:rPr>
              <w:t xml:space="preserve">materiálu - </w:t>
            </w:r>
            <w:r w:rsidRPr="00D11A1B">
              <w:rPr>
                <w:sz w:val="24"/>
                <w:szCs w:val="24"/>
              </w:rPr>
              <w:t>uveďte</w:t>
            </w:r>
            <w:proofErr w:type="gramEnd"/>
            <w:r w:rsidRPr="00D11A1B">
              <w:rPr>
                <w:sz w:val="24"/>
                <w:szCs w:val="24"/>
              </w:rPr>
              <w:t xml:space="preserve"> jednu z možností</w:t>
            </w:r>
            <w:r w:rsidRPr="00D11A1B">
              <w:rPr>
                <w:i/>
                <w:sz w:val="24"/>
                <w:szCs w:val="24"/>
              </w:rPr>
              <w:t>:</w:t>
            </w:r>
            <w:r w:rsidRPr="00D11A1B">
              <w:rPr>
                <w:sz w:val="24"/>
                <w:szCs w:val="24"/>
              </w:rPr>
              <w:t xml:space="preserve"> </w:t>
            </w:r>
            <w:r w:rsidRPr="00D11A1B">
              <w:rPr>
                <w:i/>
                <w:sz w:val="24"/>
                <w:szCs w:val="24"/>
              </w:rPr>
              <w:t>dokládáme</w:t>
            </w:r>
            <w:r w:rsidRPr="00D11A1B">
              <w:rPr>
                <w:sz w:val="24"/>
                <w:szCs w:val="24"/>
              </w:rPr>
              <w:t xml:space="preserve"> </w:t>
            </w:r>
            <w:r w:rsidRPr="00D11A1B">
              <w:rPr>
                <w:i/>
                <w:sz w:val="24"/>
                <w:szCs w:val="24"/>
              </w:rPr>
              <w:t>produktovým</w:t>
            </w:r>
            <w:r w:rsidRPr="00D11A1B">
              <w:rPr>
                <w:sz w:val="24"/>
                <w:szCs w:val="24"/>
              </w:rPr>
              <w:t xml:space="preserve"> </w:t>
            </w:r>
            <w:r w:rsidRPr="00D11A1B">
              <w:rPr>
                <w:i/>
                <w:sz w:val="24"/>
                <w:szCs w:val="24"/>
              </w:rPr>
              <w:t>listem</w:t>
            </w:r>
            <w:r w:rsidRPr="00D11A1B">
              <w:rPr>
                <w:sz w:val="24"/>
                <w:szCs w:val="24"/>
              </w:rPr>
              <w:t xml:space="preserve"> nebo </w:t>
            </w:r>
            <w:r w:rsidRPr="00D11A1B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A337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F27D57" w:rsidRPr="00D11A1B" w14:paraId="4D003F5F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05249180" w14:textId="77777777" w:rsidR="00F27D57" w:rsidRPr="00D11A1B" w:rsidRDefault="00F27D57" w:rsidP="00F27D57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E9C89" w14:textId="77777777" w:rsidR="00F27D57" w:rsidRPr="00D11A1B" w:rsidRDefault="00F27D57" w:rsidP="00F27D57">
            <w:pPr>
              <w:spacing w:before="20" w:after="20"/>
              <w:jc w:val="right"/>
              <w:rPr>
                <w:b/>
                <w:sz w:val="24"/>
                <w:szCs w:val="24"/>
              </w:rPr>
            </w:pPr>
            <w:r w:rsidRPr="00D11A1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AF82715" w14:textId="77777777" w:rsidR="00F27D57" w:rsidRPr="00D11A1B" w:rsidRDefault="00F27D57" w:rsidP="00F27D57">
            <w:pPr>
              <w:spacing w:before="20" w:after="20"/>
              <w:rPr>
                <w:sz w:val="24"/>
                <w:szCs w:val="24"/>
              </w:rPr>
            </w:pPr>
          </w:p>
        </w:tc>
      </w:tr>
    </w:tbl>
    <w:p w14:paraId="6AD7C276" w14:textId="77777777" w:rsidR="00F27D57" w:rsidRDefault="00F27D57" w:rsidP="002312C1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19F237CC" w14:textId="33DF7964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93FED">
        <w:rPr>
          <w:rFonts w:ascii="Times New Roman" w:hAnsi="Times New Roman" w:cs="Times New Roman"/>
          <w:sz w:val="24"/>
          <w:szCs w:val="24"/>
        </w:rPr>
        <w:t xml:space="preserve">Položka č.6 </w:t>
      </w:r>
      <w:r w:rsidR="004D4836" w:rsidRPr="00B93FED">
        <w:rPr>
          <w:rFonts w:ascii="Times New Roman" w:hAnsi="Times New Roman" w:cs="Times New Roman"/>
          <w:sz w:val="24"/>
          <w:szCs w:val="24"/>
        </w:rPr>
        <w:t>- Výkonný lehce přenositelný notebook</w:t>
      </w:r>
    </w:p>
    <w:p w14:paraId="7C535018" w14:textId="603F77C0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3C9C6860" w14:textId="77777777" w:rsidTr="00CF79D3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349165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AA017" w14:textId="490E19B4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F27D57" w:rsidRPr="006324C5" w14:paraId="16C46E3D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CF26E" w14:textId="3A0D07EA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51B6" w14:textId="77777777" w:rsidR="00F27D57" w:rsidRPr="006324C5" w:rsidRDefault="00F27D57" w:rsidP="00F27D57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31B31209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BBEF" w14:textId="779E240E" w:rsidR="00F27D57" w:rsidRPr="00131A14" w:rsidRDefault="00F27D57" w:rsidP="00282A0A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6A63" w14:textId="77777777" w:rsidR="00F27D57" w:rsidRPr="006324C5" w:rsidRDefault="00F27D57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F27D57" w:rsidRPr="006324C5" w14:paraId="16EB9D19" w14:textId="77777777" w:rsidTr="00493BE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43D9" w14:textId="2E39C19B" w:rsidR="00F27D57" w:rsidRPr="00B93FED" w:rsidRDefault="00F27D57" w:rsidP="00282A0A">
            <w:pPr>
              <w:spacing w:before="20" w:after="20"/>
              <w:rPr>
                <w:b/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312C1" w:rsidRPr="006324C5" w14:paraId="37D9F140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D9B4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Min. 8 jádrový procesor s výkonem vyšším než 10000 bodů dle </w:t>
            </w:r>
            <w:proofErr w:type="spellStart"/>
            <w:r w:rsidRPr="00D11A1B">
              <w:rPr>
                <w:sz w:val="24"/>
                <w:szCs w:val="24"/>
              </w:rPr>
              <w:t>Passmark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  <w:proofErr w:type="spellStart"/>
            <w:r w:rsidRPr="00D11A1B">
              <w:rPr>
                <w:sz w:val="24"/>
                <w:szCs w:val="24"/>
              </w:rPr>
              <w:t>Average</w:t>
            </w:r>
            <w:proofErr w:type="spellEnd"/>
            <w:r w:rsidRPr="00D11A1B">
              <w:rPr>
                <w:sz w:val="24"/>
                <w:szCs w:val="24"/>
              </w:rPr>
              <w:t xml:space="preserve"> CPU Mark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8311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6F991CD7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086E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Min. </w:t>
            </w:r>
            <w:proofErr w:type="gramStart"/>
            <w:r w:rsidRPr="00D11A1B">
              <w:rPr>
                <w:sz w:val="24"/>
                <w:szCs w:val="24"/>
              </w:rPr>
              <w:t>16GB</w:t>
            </w:r>
            <w:proofErr w:type="gramEnd"/>
            <w:r w:rsidRPr="00D11A1B">
              <w:rPr>
                <w:sz w:val="24"/>
                <w:szCs w:val="24"/>
              </w:rPr>
              <w:t xml:space="preserve"> operační paměti min. typu DDR4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5382E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650FE520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6608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Datové úložiště typu SSD s minimální kapacitou 512 GB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198C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776A87B9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F197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Integrovaná grafická karta s výkonem vyšším než 2500 bodů dle </w:t>
            </w:r>
            <w:proofErr w:type="spellStart"/>
            <w:r w:rsidRPr="00D11A1B">
              <w:rPr>
                <w:sz w:val="24"/>
                <w:szCs w:val="24"/>
              </w:rPr>
              <w:t>Bench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  <w:proofErr w:type="spellStart"/>
            <w:r w:rsidRPr="00D11A1B">
              <w:rPr>
                <w:sz w:val="24"/>
                <w:szCs w:val="24"/>
              </w:rPr>
              <w:t>mark</w:t>
            </w:r>
            <w:proofErr w:type="spellEnd"/>
            <w:r w:rsidRPr="00D11A1B">
              <w:rPr>
                <w:sz w:val="24"/>
                <w:szCs w:val="24"/>
              </w:rPr>
              <w:t xml:space="preserve"> GPU </w:t>
            </w:r>
            <w:proofErr w:type="spellStart"/>
            <w:r w:rsidRPr="00D11A1B">
              <w:rPr>
                <w:sz w:val="24"/>
                <w:szCs w:val="24"/>
              </w:rPr>
              <w:t>card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F617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3255410C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CD53" w14:textId="0C5B8158" w:rsidR="002312C1" w:rsidRPr="00D11A1B" w:rsidRDefault="003E6FBE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Úhlopříčka min. 13", max. 13.4“, Full </w:t>
            </w:r>
            <w:proofErr w:type="gramStart"/>
            <w:r w:rsidRPr="00D11A1B">
              <w:rPr>
                <w:sz w:val="24"/>
                <w:szCs w:val="24"/>
              </w:rPr>
              <w:t>HD,  matný</w:t>
            </w:r>
            <w:proofErr w:type="gramEnd"/>
            <w:r w:rsidRPr="00D11A1B">
              <w:rPr>
                <w:sz w:val="24"/>
                <w:szCs w:val="24"/>
              </w:rPr>
              <w:t xml:space="preserve"> displej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D29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2778AED1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3591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Konektivita: USB-C, RJ-45 (LAN) Bluetooth v5.2, wifi 6 802.11ax, audio </w:t>
            </w:r>
            <w:proofErr w:type="spellStart"/>
            <w:r w:rsidRPr="00D11A1B">
              <w:rPr>
                <w:sz w:val="24"/>
                <w:szCs w:val="24"/>
              </w:rPr>
              <w:t>jack</w:t>
            </w:r>
            <w:proofErr w:type="spellEnd"/>
            <w:r w:rsidRPr="00D11A1B">
              <w:rPr>
                <w:sz w:val="24"/>
                <w:szCs w:val="24"/>
              </w:rPr>
              <w:t xml:space="preserve">, </w:t>
            </w:r>
            <w:proofErr w:type="spellStart"/>
            <w:r w:rsidRPr="00D11A1B">
              <w:rPr>
                <w:sz w:val="24"/>
                <w:szCs w:val="24"/>
              </w:rPr>
              <w:t>Thunderbolt</w:t>
            </w:r>
            <w:proofErr w:type="spellEnd"/>
            <w:r w:rsidRPr="00D11A1B">
              <w:rPr>
                <w:sz w:val="24"/>
                <w:szCs w:val="24"/>
              </w:rPr>
              <w:t xml:space="preserve"> 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A4BD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11130E40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5EB1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Podsvícená klávesnice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932D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2E64B04C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6C1E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Čtečka otisků prstů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7D96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3D3FD2FB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0E0D" w14:textId="6AD0C914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Výdrž na baterie min. 6 hod.</w:t>
            </w:r>
            <w:r w:rsidR="00C42540" w:rsidRPr="00D11A1B">
              <w:rPr>
                <w:sz w:val="24"/>
                <w:szCs w:val="24"/>
              </w:rPr>
              <w:t xml:space="preserve"> </w:t>
            </w:r>
            <w:r w:rsidR="003E6FBE" w:rsidRPr="00D11A1B">
              <w:rPr>
                <w:sz w:val="24"/>
                <w:szCs w:val="24"/>
              </w:rPr>
              <w:t>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FCA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7E8CFAAB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B1E3" w14:textId="77777777" w:rsidR="002312C1" w:rsidRPr="00D11A1B" w:rsidRDefault="002312C1" w:rsidP="00282A0A">
            <w:pPr>
              <w:tabs>
                <w:tab w:val="left" w:pos="1245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Hmotnost max. 1,3kg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2EF9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55C10433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967C3" w14:textId="52CE3327" w:rsidR="002312C1" w:rsidRPr="00D11A1B" w:rsidRDefault="003E6FBE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Odolná</w:t>
            </w:r>
            <w:r w:rsidR="000F0031" w:rsidRPr="00D11A1B">
              <w:rPr>
                <w:sz w:val="24"/>
                <w:szCs w:val="24"/>
              </w:rPr>
              <w:t xml:space="preserve"> kovová </w:t>
            </w:r>
            <w:r w:rsidR="002312C1" w:rsidRPr="00D11A1B">
              <w:rPr>
                <w:sz w:val="24"/>
                <w:szCs w:val="24"/>
              </w:rPr>
              <w:t>konstrukce</w:t>
            </w:r>
            <w:r w:rsidR="000F0031" w:rsidRPr="00D11A1B">
              <w:rPr>
                <w:sz w:val="24"/>
                <w:szCs w:val="24"/>
              </w:rPr>
              <w:t xml:space="preserve"> z důvodu </w:t>
            </w:r>
            <w:r w:rsidR="00B85D06" w:rsidRPr="00D11A1B">
              <w:rPr>
                <w:sz w:val="24"/>
                <w:szCs w:val="24"/>
              </w:rPr>
              <w:t xml:space="preserve">častého </w:t>
            </w:r>
            <w:r w:rsidR="000F0031" w:rsidRPr="00D11A1B">
              <w:rPr>
                <w:sz w:val="24"/>
                <w:szCs w:val="24"/>
              </w:rPr>
              <w:t>používaní v terénu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5E36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42540" w:rsidRPr="006324C5" w14:paraId="7E5282EC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01E9" w14:textId="5B94946E" w:rsidR="00C42540" w:rsidRPr="00D11A1B" w:rsidRDefault="00C42540" w:rsidP="00C42540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D11A1B">
              <w:rPr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D11A1B">
              <w:rPr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A1B">
              <w:rPr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D11A1B">
              <w:rPr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4706" w14:textId="77777777" w:rsidR="00C42540" w:rsidRPr="006324C5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42540" w:rsidRPr="006324C5" w14:paraId="6BE84F75" w14:textId="77777777" w:rsidTr="00CF79D3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E1171" w14:textId="0EBCC8B7" w:rsidR="00C42540" w:rsidRPr="00D11A1B" w:rsidRDefault="004E2689" w:rsidP="00C42540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NTB</w:t>
            </w:r>
            <w:r w:rsidR="00C42540" w:rsidRPr="00D11A1B">
              <w:rPr>
                <w:rFonts w:eastAsia="Calibri"/>
                <w:bCs/>
                <w:kern w:val="32"/>
                <w:sz w:val="24"/>
                <w:szCs w:val="24"/>
              </w:rPr>
              <w:t xml:space="preserve"> musí být vybaven vhodnou novou a nepoužitou minimální verzí operačního </w:t>
            </w:r>
            <w:r w:rsidR="00C42540" w:rsidRPr="00D11A1B">
              <w:rPr>
                <w:rFonts w:eastAsia="Calibri"/>
                <w:bCs/>
                <w:kern w:val="32"/>
                <w:sz w:val="24"/>
                <w:szCs w:val="24"/>
              </w:rPr>
              <w:lastRenderedPageBreak/>
              <w:t>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01090" w14:textId="77777777" w:rsidR="00C42540" w:rsidRPr="006324C5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F79D3" w:rsidRPr="00F56F02" w14:paraId="0E6F3864" w14:textId="77777777" w:rsidTr="00CF79D3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03695" w14:textId="77777777" w:rsidR="00CF79D3" w:rsidRPr="00F56F02" w:rsidRDefault="00CF79D3" w:rsidP="00044CFF">
            <w:pPr>
              <w:spacing w:before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</w:p>
          <w:p w14:paraId="17FADFFA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68CE605B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2FB24" w14:textId="77777777" w:rsidR="00CF79D3" w:rsidRPr="00F56F02" w:rsidRDefault="00CF79D3" w:rsidP="00044CFF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47F9715D" w14:textId="77777777" w:rsidR="00CF79D3" w:rsidRPr="00F56F02" w:rsidRDefault="00CF79D3" w:rsidP="00044CFF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7EDC18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0F195143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36284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 xml:space="preserve">splňuje </w:t>
            </w:r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 xml:space="preserve">normy energetické účinnosti ENERGY </w:t>
            </w:r>
            <w:proofErr w:type="gramStart"/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F74B87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5A04464A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F3B4C" w14:textId="77777777" w:rsidR="00CF79D3" w:rsidRDefault="00CF79D3" w:rsidP="00044CFF">
            <w:pPr>
              <w:spacing w:before="20" w:after="20"/>
              <w:rPr>
                <w:i/>
                <w:sz w:val="24"/>
                <w:szCs w:val="24"/>
              </w:rPr>
            </w:pPr>
            <w:r w:rsidRPr="00957736">
              <w:rPr>
                <w:sz w:val="24"/>
                <w:szCs w:val="24"/>
              </w:rPr>
              <w:t xml:space="preserve">NB má SSD disk, který lze vyměnit nebo </w:t>
            </w:r>
            <w:proofErr w:type="gramStart"/>
            <w:r w:rsidRPr="00957736">
              <w:rPr>
                <w:sz w:val="24"/>
                <w:szCs w:val="24"/>
              </w:rPr>
              <w:t>rozšířit - uveďte</w:t>
            </w:r>
            <w:proofErr w:type="gramEnd"/>
            <w:r w:rsidRPr="00957736">
              <w:rPr>
                <w:sz w:val="24"/>
                <w:szCs w:val="24"/>
              </w:rPr>
              <w:t xml:space="preserve"> jednu z možností</w:t>
            </w:r>
            <w:r w:rsidRPr="00957736">
              <w:rPr>
                <w:i/>
                <w:sz w:val="24"/>
                <w:szCs w:val="24"/>
              </w:rPr>
              <w:t>:</w:t>
            </w:r>
            <w:r w:rsidRPr="00957736">
              <w:rPr>
                <w:sz w:val="24"/>
                <w:szCs w:val="24"/>
              </w:rPr>
              <w:t xml:space="preserve"> </w:t>
            </w:r>
            <w:r w:rsidRPr="00957736">
              <w:rPr>
                <w:i/>
                <w:sz w:val="24"/>
                <w:szCs w:val="24"/>
              </w:rPr>
              <w:t>dokládáme</w:t>
            </w:r>
            <w:r w:rsidRPr="00957736">
              <w:rPr>
                <w:sz w:val="24"/>
                <w:szCs w:val="24"/>
              </w:rPr>
              <w:t xml:space="preserve"> nebo </w:t>
            </w:r>
            <w:r w:rsidRPr="00957736">
              <w:rPr>
                <w:i/>
                <w:sz w:val="24"/>
                <w:szCs w:val="24"/>
              </w:rPr>
              <w:t>čestně prohlašujeme</w:t>
            </w:r>
          </w:p>
          <w:p w14:paraId="4FA2C925" w14:textId="77777777" w:rsidR="00CF79D3" w:rsidRPr="00957736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i/>
                <w:color w:val="000000"/>
                <w:szCs w:val="27"/>
              </w:rPr>
              <w:t>)</w:t>
            </w:r>
            <w:r w:rsidRPr="00DC0CA0">
              <w:rPr>
                <w:i/>
                <w:color w:val="000000"/>
                <w:szCs w:val="27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0B77EB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F79D3" w:rsidRPr="00F56F02" w14:paraId="7EA38A5F" w14:textId="77777777" w:rsidTr="00CF79D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96F81" w14:textId="77777777" w:rsidR="00CF79D3" w:rsidRDefault="00CF79D3" w:rsidP="00044CFF">
            <w:pPr>
              <w:spacing w:before="20" w:after="20"/>
              <w:rPr>
                <w:i/>
                <w:sz w:val="24"/>
                <w:szCs w:val="24"/>
              </w:rPr>
            </w:pPr>
            <w:r w:rsidRPr="00957736">
              <w:rPr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sz w:val="24"/>
                <w:szCs w:val="24"/>
              </w:rPr>
              <w:t xml:space="preserve"> jednu z možností</w:t>
            </w:r>
            <w:r w:rsidRPr="00957736">
              <w:rPr>
                <w:i/>
                <w:sz w:val="24"/>
                <w:szCs w:val="24"/>
              </w:rPr>
              <w:t>:</w:t>
            </w:r>
            <w:r w:rsidRPr="00957736">
              <w:rPr>
                <w:sz w:val="24"/>
                <w:szCs w:val="24"/>
              </w:rPr>
              <w:t xml:space="preserve"> </w:t>
            </w:r>
            <w:r w:rsidRPr="00957736">
              <w:rPr>
                <w:i/>
                <w:sz w:val="24"/>
                <w:szCs w:val="24"/>
              </w:rPr>
              <w:t>dokládáme</w:t>
            </w:r>
            <w:r w:rsidRPr="00957736">
              <w:rPr>
                <w:sz w:val="24"/>
                <w:szCs w:val="24"/>
              </w:rPr>
              <w:t xml:space="preserve"> </w:t>
            </w:r>
            <w:r w:rsidRPr="00F24FCC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957736">
              <w:rPr>
                <w:sz w:val="24"/>
                <w:szCs w:val="24"/>
              </w:rPr>
              <w:t xml:space="preserve">nebo </w:t>
            </w:r>
            <w:r w:rsidRPr="00957736">
              <w:rPr>
                <w:i/>
                <w:sz w:val="24"/>
                <w:szCs w:val="24"/>
              </w:rPr>
              <w:t>čestně prohlašujeme</w:t>
            </w:r>
          </w:p>
          <w:p w14:paraId="120793EA" w14:textId="77777777" w:rsidR="00CF79D3" w:rsidRPr="00DC0CA0" w:rsidRDefault="00CF79D3" w:rsidP="00044CFF">
            <w:pPr>
              <w:spacing w:before="20" w:after="20"/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i/>
                <w:color w:val="000000"/>
                <w:szCs w:val="27"/>
              </w:rPr>
              <w:t>)</w:t>
            </w:r>
            <w:r w:rsidRPr="00DC0CA0">
              <w:rPr>
                <w:i/>
                <w:color w:val="000000"/>
                <w:szCs w:val="27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C228C9" w14:textId="77777777" w:rsidR="00CF79D3" w:rsidRPr="00F56F02" w:rsidRDefault="00CF79D3" w:rsidP="00044CFF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C42540" w:rsidRPr="00BF70F0" w14:paraId="6378C8B5" w14:textId="77777777" w:rsidTr="00CF79D3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E759E75" w14:textId="77777777" w:rsidR="00C42540" w:rsidRPr="00BF70F0" w:rsidRDefault="00C42540" w:rsidP="00C42540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CB8C2" w14:textId="77777777" w:rsidR="00C42540" w:rsidRPr="00BF70F0" w:rsidRDefault="00C42540" w:rsidP="00C4254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758C48B" w14:textId="77777777" w:rsidR="00C42540" w:rsidRPr="00BF70F0" w:rsidRDefault="00C42540" w:rsidP="00C4254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7684C5FF" w14:textId="77777777" w:rsidR="00C42540" w:rsidRPr="00C42540" w:rsidRDefault="00C42540" w:rsidP="00C42540">
      <w:pPr>
        <w:numPr>
          <w:ilvl w:val="0"/>
          <w:numId w:val="5"/>
        </w:numPr>
        <w:spacing w:line="256" w:lineRule="auto"/>
        <w:contextualSpacing/>
        <w:jc w:val="both"/>
        <w:rPr>
          <w:rFonts w:eastAsia="Calibri"/>
          <w:i/>
          <w:sz w:val="22"/>
          <w:szCs w:val="22"/>
        </w:rPr>
      </w:pPr>
      <w:r w:rsidRPr="00A0165B">
        <w:rPr>
          <w:rFonts w:eastAsia="Calibri"/>
          <w:i/>
          <w:sz w:val="22"/>
          <w:szCs w:val="22"/>
        </w:rPr>
        <w:t xml:space="preserve">CPU Mark: </w:t>
      </w:r>
      <w:hyperlink r:id="rId9" w:history="1">
        <w:r w:rsidRPr="00A0165B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15512D55" w14:textId="0AC1606D" w:rsidR="008F1988" w:rsidRPr="008F1988" w:rsidRDefault="00C42540" w:rsidP="002312C1">
      <w:pPr>
        <w:pStyle w:val="Odstavecseseznamem"/>
        <w:numPr>
          <w:ilvl w:val="0"/>
          <w:numId w:val="5"/>
        </w:numPr>
        <w:spacing w:before="120" w:after="200" w:line="276" w:lineRule="auto"/>
      </w:pPr>
      <w:r w:rsidRPr="00C42540">
        <w:rPr>
          <w:rFonts w:eastAsia="Calibri"/>
          <w:i/>
          <w:sz w:val="22"/>
          <w:szCs w:val="22"/>
          <w:lang w:eastAsia="en-US"/>
        </w:rPr>
        <w:t xml:space="preserve">G3D Mark: </w:t>
      </w:r>
      <w:hyperlink r:id="rId10" w:history="1">
        <w:r w:rsidRPr="00C42540">
          <w:rPr>
            <w:rFonts w:eastAsia="Calibri"/>
            <w:i/>
            <w:color w:val="0000FF"/>
            <w:sz w:val="22"/>
            <w:szCs w:val="22"/>
            <w:u w:val="single"/>
            <w:lang w:eastAsia="en-US"/>
          </w:rPr>
          <w:t>http://www.videocardbenchmark.net/</w:t>
        </w:r>
      </w:hyperlink>
    </w:p>
    <w:p w14:paraId="6689B9E1" w14:textId="0160B7CE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93FED">
        <w:rPr>
          <w:rFonts w:ascii="Times New Roman" w:hAnsi="Times New Roman" w:cs="Times New Roman"/>
          <w:sz w:val="24"/>
          <w:szCs w:val="24"/>
        </w:rPr>
        <w:t xml:space="preserve">Položka č.7 </w:t>
      </w:r>
      <w:r w:rsidR="004D4836" w:rsidRPr="00B93FED">
        <w:rPr>
          <w:rFonts w:ascii="Times New Roman" w:hAnsi="Times New Roman" w:cs="Times New Roman"/>
          <w:sz w:val="24"/>
          <w:szCs w:val="24"/>
        </w:rPr>
        <w:t>- Dokovací stanice – replikátor portů</w:t>
      </w:r>
    </w:p>
    <w:p w14:paraId="4CACD32A" w14:textId="12B3260F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16C15E8F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2DD7B7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938B6" w14:textId="58CF0CDC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6DFF3EF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54F86" w14:textId="4AD4ABF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7B4E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B93FED" w:rsidRPr="006324C5" w14:paraId="172D02AF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4514" w14:textId="2810C5DF" w:rsidR="00B93FED" w:rsidRPr="006324C5" w:rsidRDefault="00B93FED" w:rsidP="00D11A1B">
            <w:pPr>
              <w:spacing w:before="20" w:after="20"/>
              <w:rPr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D11A1B" w:rsidRPr="006324C5" w14:paraId="7E7D289B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83DC" w14:textId="0C15AB31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Konektor USB-A pro připojení k </w:t>
            </w:r>
            <w:proofErr w:type="gramStart"/>
            <w:r w:rsidRPr="00D11A1B">
              <w:rPr>
                <w:sz w:val="24"/>
                <w:szCs w:val="24"/>
              </w:rPr>
              <w:t>PC</w:t>
            </w:r>
            <w:r w:rsidRPr="00D11A1B" w:rsidDel="00626FD3">
              <w:rPr>
                <w:sz w:val="24"/>
                <w:szCs w:val="24"/>
              </w:rPr>
              <w:t xml:space="preserve"> </w:t>
            </w:r>
            <w:r w:rsidRPr="00D11A1B">
              <w:rPr>
                <w:sz w:val="24"/>
                <w:szCs w:val="24"/>
              </w:rPr>
              <w:t>.</w:t>
            </w:r>
            <w:proofErr w:type="gramEnd"/>
            <w:r w:rsidRPr="00D11A1B">
              <w:rPr>
                <w:sz w:val="24"/>
                <w:szCs w:val="24"/>
              </w:rPr>
              <w:t xml:space="preserve"> Standard konektoru USB 3.2 Gen 2 (USB 3.1)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810A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33CD1121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C98E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Konektivita</w:t>
            </w:r>
          </w:p>
          <w:p w14:paraId="67C0212E" w14:textId="20B8AC25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2x USB 2.0, USB Type A</w:t>
            </w:r>
          </w:p>
          <w:p w14:paraId="50C5BE52" w14:textId="2E75FCB2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3x USB 3.0 - USB Type A</w:t>
            </w:r>
          </w:p>
          <w:p w14:paraId="4D233D1C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1x </w:t>
            </w:r>
            <w:proofErr w:type="gramStart"/>
            <w:r w:rsidRPr="00D11A1B">
              <w:rPr>
                <w:sz w:val="24"/>
                <w:szCs w:val="24"/>
              </w:rPr>
              <w:t>ethernet - RJ</w:t>
            </w:r>
            <w:proofErr w:type="gramEnd"/>
            <w:r w:rsidRPr="00D11A1B">
              <w:rPr>
                <w:sz w:val="24"/>
                <w:szCs w:val="24"/>
              </w:rPr>
              <w:t>-45</w:t>
            </w:r>
          </w:p>
          <w:p w14:paraId="5BEC3589" w14:textId="1BC880C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proofErr w:type="spellStart"/>
            <w:r w:rsidRPr="00D11A1B">
              <w:rPr>
                <w:sz w:val="24"/>
                <w:szCs w:val="24"/>
              </w:rPr>
              <w:lastRenderedPageBreak/>
              <w:t>DisplayPort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  <w:proofErr w:type="gramStart"/>
            <w:r w:rsidRPr="00D11A1B">
              <w:rPr>
                <w:sz w:val="24"/>
                <w:szCs w:val="24"/>
              </w:rPr>
              <w:t xml:space="preserve">output - </w:t>
            </w:r>
            <w:proofErr w:type="spellStart"/>
            <w:r w:rsidRPr="00D11A1B">
              <w:rPr>
                <w:sz w:val="24"/>
                <w:szCs w:val="24"/>
              </w:rPr>
              <w:t>DisplayPort</w:t>
            </w:r>
            <w:proofErr w:type="spellEnd"/>
            <w:proofErr w:type="gramEnd"/>
          </w:p>
          <w:p w14:paraId="0FCEA4DC" w14:textId="5621EF55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2</w:t>
            </w:r>
            <w:proofErr w:type="gramStart"/>
            <w:r w:rsidRPr="00D11A1B">
              <w:rPr>
                <w:sz w:val="24"/>
                <w:szCs w:val="24"/>
              </w:rPr>
              <w:t>x  HDMI</w:t>
            </w:r>
            <w:proofErr w:type="gramEnd"/>
            <w:r w:rsidRPr="00D11A1B">
              <w:rPr>
                <w:sz w:val="24"/>
                <w:szCs w:val="24"/>
              </w:rPr>
              <w:t xml:space="preserve"> </w:t>
            </w:r>
          </w:p>
          <w:p w14:paraId="1C6C138D" w14:textId="09DBA022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1x sluchátkový výstup 3,5mm stereo </w:t>
            </w:r>
            <w:proofErr w:type="spellStart"/>
            <w:r w:rsidRPr="00D11A1B">
              <w:rPr>
                <w:sz w:val="24"/>
                <w:szCs w:val="24"/>
              </w:rPr>
              <w:t>jack</w:t>
            </w:r>
            <w:proofErr w:type="spellEnd"/>
            <w:r w:rsidRPr="00D11A1B" w:rsidDel="00650E8C">
              <w:rPr>
                <w:sz w:val="24"/>
                <w:szCs w:val="24"/>
              </w:rPr>
              <w:t xml:space="preserve"> </w:t>
            </w:r>
          </w:p>
          <w:p w14:paraId="17C3CE15" w14:textId="2D7DD677" w:rsidR="00D11A1B" w:rsidRPr="00D11A1B" w:rsidRDefault="00D11A1B" w:rsidP="00D11A1B">
            <w:pPr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AEBB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7FE7EBE4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E69E" w14:textId="78B00EAD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Možnost propojení notebooku s min. třemi dalšími min. </w:t>
            </w:r>
            <w:proofErr w:type="spellStart"/>
            <w:r w:rsidRPr="00D11A1B">
              <w:rPr>
                <w:sz w:val="24"/>
                <w:szCs w:val="24"/>
              </w:rPr>
              <w:t>FullHD</w:t>
            </w:r>
            <w:proofErr w:type="spellEnd"/>
            <w:r w:rsidRPr="00D11A1B">
              <w:rPr>
                <w:sz w:val="24"/>
                <w:szCs w:val="24"/>
              </w:rPr>
              <w:t xml:space="preserve"> monitory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2E1D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BF70F0" w14:paraId="3CF87941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F519677" w14:textId="77777777" w:rsidR="00D11A1B" w:rsidRPr="00D11A1B" w:rsidRDefault="00D11A1B" w:rsidP="00D11A1B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6512F" w14:textId="77777777" w:rsidR="00D11A1B" w:rsidRPr="00BF70F0" w:rsidRDefault="00D11A1B" w:rsidP="00D11A1B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5655EF4" w14:textId="77777777" w:rsidR="00D11A1B" w:rsidRPr="00BF70F0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11A54D5C" w14:textId="77777777" w:rsidR="002312C1" w:rsidRDefault="002312C1" w:rsidP="002312C1">
      <w:pPr>
        <w:spacing w:before="120" w:after="200" w:line="276" w:lineRule="auto"/>
      </w:pPr>
    </w:p>
    <w:p w14:paraId="0D958663" w14:textId="3E264CE1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93FED">
        <w:rPr>
          <w:rFonts w:ascii="Times New Roman" w:hAnsi="Times New Roman" w:cs="Times New Roman"/>
          <w:sz w:val="24"/>
          <w:szCs w:val="24"/>
        </w:rPr>
        <w:t xml:space="preserve">Položka č.8 </w:t>
      </w:r>
      <w:r w:rsidR="004D4836" w:rsidRPr="00B93FED">
        <w:rPr>
          <w:rFonts w:ascii="Times New Roman" w:hAnsi="Times New Roman" w:cs="Times New Roman"/>
          <w:sz w:val="24"/>
          <w:szCs w:val="24"/>
        </w:rPr>
        <w:t>- Bezdrátová sluchátka s mikrofonem</w:t>
      </w:r>
    </w:p>
    <w:p w14:paraId="3C512DC6" w14:textId="302CA38A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</w:t>
      </w:r>
      <w:r w:rsidR="004D4836">
        <w:rPr>
          <w:sz w:val="22"/>
          <w:szCs w:val="22"/>
          <w:u w:val="single"/>
        </w:rPr>
        <w:t>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4BC22EA6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55EC69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B25B4" w14:textId="487DB719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610D6E6E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48259" w14:textId="1C74E388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98DB0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B93FED" w:rsidRPr="006324C5" w14:paraId="477874C5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7139" w14:textId="05DEE6C8" w:rsidR="00B93FED" w:rsidRPr="006324C5" w:rsidRDefault="00B93FED" w:rsidP="00D11A1B">
            <w:pPr>
              <w:spacing w:before="20" w:after="20"/>
              <w:rPr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D11A1B" w:rsidRPr="006324C5" w14:paraId="6BD6C5B9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5577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Typ </w:t>
            </w:r>
            <w:proofErr w:type="gramStart"/>
            <w:r w:rsidRPr="00D11A1B">
              <w:rPr>
                <w:sz w:val="24"/>
                <w:szCs w:val="24"/>
              </w:rPr>
              <w:t>sluchátek - špunty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9877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67D1F0A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48C4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Dokovací stanice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3E47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4389A77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F03D" w14:textId="6670D94F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Výdrž baterie: min. 8 h</w:t>
            </w:r>
            <w:r w:rsidR="00B93FED">
              <w:rPr>
                <w:sz w:val="24"/>
                <w:szCs w:val="24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5ABB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9F11BF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9B99" w14:textId="65A87BCD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Výdrž baterie s pouzdrem: min. 30 h</w:t>
            </w:r>
            <w:r w:rsidR="00B93FED">
              <w:rPr>
                <w:sz w:val="24"/>
                <w:szCs w:val="24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2AA7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150F3680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9226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Vestavěný mikrofon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A275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01E5B98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97BB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Aktivní tlumení hluku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27F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14BCF7C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5BC2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Frekvenční rozsah: 20-20000 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0FC6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7BB6ECCF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10EC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Rozhraní nabíjecího pouzdra: USB-C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EFF8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BF70F0" w14:paraId="6F7C52A8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3A7BACF" w14:textId="77777777" w:rsidR="00D11A1B" w:rsidRPr="00D11A1B" w:rsidRDefault="00D11A1B" w:rsidP="00D11A1B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6698C" w14:textId="77777777" w:rsidR="00D11A1B" w:rsidRPr="00BF70F0" w:rsidRDefault="00D11A1B" w:rsidP="00D11A1B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4FBEB3D" w14:textId="77777777" w:rsidR="00D11A1B" w:rsidRPr="00BF70F0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5F938411" w14:textId="77777777" w:rsidR="002312C1" w:rsidRDefault="002312C1" w:rsidP="002312C1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393E74FD" w14:textId="4F8EDBFD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  <w:u w:val="single"/>
        </w:rPr>
      </w:pPr>
      <w:r w:rsidRPr="00B93FED">
        <w:rPr>
          <w:rFonts w:ascii="Times New Roman" w:hAnsi="Times New Roman" w:cs="Times New Roman"/>
          <w:sz w:val="24"/>
          <w:szCs w:val="24"/>
        </w:rPr>
        <w:t>Položka č.9</w:t>
      </w:r>
      <w:r w:rsidR="004537B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="004D4836" w:rsidRPr="00B93FED">
        <w:rPr>
          <w:rFonts w:ascii="Times New Roman" w:hAnsi="Times New Roman" w:cs="Times New Roman"/>
          <w:sz w:val="24"/>
          <w:szCs w:val="24"/>
        </w:rPr>
        <w:t>Čtečka knih A4</w:t>
      </w:r>
    </w:p>
    <w:p w14:paraId="2C1AEE92" w14:textId="716C3282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672244CD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3F16A8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4E6AD" w14:textId="5E0CFCDC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7DDFF80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65107" w14:textId="09102F8F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F4A3D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B93FED" w:rsidRPr="006324C5" w14:paraId="00FE1F7B" w14:textId="77777777" w:rsidTr="00B93FED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D292" w14:textId="3533084A" w:rsidR="00B93FED" w:rsidRPr="006324C5" w:rsidRDefault="00B93FED" w:rsidP="00D11A1B">
            <w:pPr>
              <w:spacing w:before="20" w:after="20"/>
              <w:rPr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D11A1B" w:rsidRPr="006324C5" w14:paraId="75400C8E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E829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Velikost displeje 10.3 ", typ displeje E-</w:t>
            </w:r>
            <w:proofErr w:type="spellStart"/>
            <w:r w:rsidRPr="00D11A1B">
              <w:rPr>
                <w:sz w:val="24"/>
                <w:szCs w:val="24"/>
              </w:rPr>
              <w:t>ink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33DA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1858911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A609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Konektivita: Bezdrátové připojení </w:t>
            </w:r>
            <w:proofErr w:type="spellStart"/>
            <w:r w:rsidRPr="00D11A1B">
              <w:rPr>
                <w:sz w:val="24"/>
                <w:szCs w:val="24"/>
              </w:rPr>
              <w:t>WiFi</w:t>
            </w:r>
            <w:proofErr w:type="spellEnd"/>
            <w:r w:rsidRPr="00D11A1B">
              <w:rPr>
                <w:sz w:val="24"/>
                <w:szCs w:val="24"/>
              </w:rPr>
              <w:t xml:space="preserve">, </w:t>
            </w:r>
            <w:proofErr w:type="spellStart"/>
            <w:r w:rsidRPr="00D11A1B">
              <w:rPr>
                <w:sz w:val="24"/>
                <w:szCs w:val="24"/>
              </w:rPr>
              <w:t>Bluetooth</w:t>
            </w:r>
            <w:proofErr w:type="spellEnd"/>
            <w:r w:rsidRPr="00D11A1B">
              <w:rPr>
                <w:sz w:val="24"/>
                <w:szCs w:val="24"/>
              </w:rPr>
              <w:t>, Konektory USB-C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48A40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79BA9D9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0E86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Kapacitní </w:t>
            </w:r>
            <w:proofErr w:type="spellStart"/>
            <w:r w:rsidRPr="00D11A1B">
              <w:rPr>
                <w:sz w:val="24"/>
                <w:szCs w:val="24"/>
              </w:rPr>
              <w:t>vícedotyková</w:t>
            </w:r>
            <w:proofErr w:type="spellEnd"/>
            <w:r w:rsidRPr="00D11A1B">
              <w:rPr>
                <w:sz w:val="24"/>
                <w:szCs w:val="24"/>
              </w:rPr>
              <w:t xml:space="preserve"> obrazovka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3D9E2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7BED15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EE84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Rozlišení displeje min. 1872 x 1404, 205 ppi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F6D3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2C23E13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1A5E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Pasivní a nastavitelné podsvícení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7159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669A8FE4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111C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Vestavěný reproduktor a mikrofon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071C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7F53C364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0C0C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Hmotnost max. </w:t>
            </w:r>
            <w:proofErr w:type="gramStart"/>
            <w:r w:rsidRPr="00D11A1B">
              <w:rPr>
                <w:sz w:val="24"/>
                <w:szCs w:val="24"/>
              </w:rPr>
              <w:t>500g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099E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7779E8DD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E118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Baterie: min. 3000 </w:t>
            </w:r>
            <w:proofErr w:type="spellStart"/>
            <w:r w:rsidRPr="00D11A1B">
              <w:rPr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22AB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D16D7D9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51F6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Součástí balení pero k psaní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FE98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3FCDDB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765F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Min. </w:t>
            </w:r>
            <w:proofErr w:type="gramStart"/>
            <w:r w:rsidRPr="00D11A1B">
              <w:rPr>
                <w:sz w:val="24"/>
                <w:szCs w:val="24"/>
              </w:rPr>
              <w:t>4GB</w:t>
            </w:r>
            <w:proofErr w:type="gramEnd"/>
            <w:r w:rsidRPr="00D11A1B">
              <w:rPr>
                <w:sz w:val="24"/>
                <w:szCs w:val="24"/>
              </w:rPr>
              <w:t xml:space="preserve"> DDR RAM a min. 64GB vnitřní úložiště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12D8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BF70F0" w14:paraId="0730A340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6D3330A" w14:textId="77777777" w:rsidR="00D11A1B" w:rsidRPr="00D11A1B" w:rsidRDefault="00D11A1B" w:rsidP="00D11A1B">
            <w:pPr>
              <w:spacing w:before="20" w:after="20"/>
              <w:jc w:val="right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lastRenderedPageBreak/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9D3E2" w14:textId="77777777" w:rsidR="00D11A1B" w:rsidRPr="00BF70F0" w:rsidRDefault="00D11A1B" w:rsidP="00D11A1B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1422695C" w14:textId="77777777" w:rsidR="00D11A1B" w:rsidRPr="00BF70F0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77F02CF7" w14:textId="77777777" w:rsidR="002312C1" w:rsidRPr="00B93FED" w:rsidRDefault="002312C1" w:rsidP="002312C1">
      <w:pPr>
        <w:spacing w:before="120" w:after="200" w:line="276" w:lineRule="auto"/>
        <w:rPr>
          <w:rFonts w:eastAsia="Calibri"/>
          <w:b/>
          <w:sz w:val="24"/>
          <w:szCs w:val="24"/>
        </w:rPr>
      </w:pPr>
    </w:p>
    <w:p w14:paraId="53F9F644" w14:textId="04B1C73A" w:rsidR="002312C1" w:rsidRPr="00B93FED" w:rsidRDefault="002312C1" w:rsidP="002312C1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93FED">
        <w:rPr>
          <w:rFonts w:ascii="Times New Roman" w:hAnsi="Times New Roman" w:cs="Times New Roman"/>
          <w:sz w:val="24"/>
          <w:szCs w:val="24"/>
        </w:rPr>
        <w:t xml:space="preserve">Položka č.10 </w:t>
      </w:r>
      <w:r w:rsidR="001F217D" w:rsidRPr="00B93FED">
        <w:rPr>
          <w:rFonts w:ascii="Times New Roman" w:hAnsi="Times New Roman" w:cs="Times New Roman"/>
          <w:sz w:val="24"/>
          <w:szCs w:val="24"/>
        </w:rPr>
        <w:t>- Laserová černobílá tiskárna</w:t>
      </w:r>
    </w:p>
    <w:p w14:paraId="37697654" w14:textId="4E6D3893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1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89"/>
        <w:gridCol w:w="2581"/>
        <w:gridCol w:w="2009"/>
      </w:tblGrid>
      <w:tr w:rsidR="002312C1" w:rsidRPr="006324C5" w14:paraId="525383A0" w14:textId="77777777" w:rsidTr="005C6AF9">
        <w:trPr>
          <w:trHeight w:val="289"/>
        </w:trPr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D565F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75CE5" w14:textId="23500055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45304A3D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D6112" w14:textId="27669FDC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E878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B93FED" w:rsidRPr="006324C5" w14:paraId="29AE93C4" w14:textId="77777777" w:rsidTr="00B93FED">
        <w:trPr>
          <w:trHeight w:val="305"/>
        </w:trPr>
        <w:tc>
          <w:tcPr>
            <w:tcW w:w="9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A7BC" w14:textId="783218BE" w:rsidR="00B93FED" w:rsidRPr="00D11A1B" w:rsidRDefault="00B93FED" w:rsidP="00282A0A">
            <w:pPr>
              <w:spacing w:before="20" w:after="20"/>
              <w:rPr>
                <w:sz w:val="24"/>
                <w:szCs w:val="24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312C1" w:rsidRPr="006324C5" w14:paraId="602349E9" w14:textId="77777777" w:rsidTr="005C6AF9">
        <w:trPr>
          <w:trHeight w:val="305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EFBB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Technologie tisku laser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D683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0EFA375C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662E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Podporované formáty papíru A5, A4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DA31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71E825F7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88AF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Funkce: Automatický oboustranný tisk (duplex),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6741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50D1B1D0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7096" w14:textId="672BFB65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Rychlost tisku </w:t>
            </w:r>
            <w:r w:rsidR="005A0083" w:rsidRPr="00D11A1B">
              <w:rPr>
                <w:sz w:val="24"/>
                <w:szCs w:val="24"/>
              </w:rPr>
              <w:t xml:space="preserve">min. </w:t>
            </w:r>
            <w:r w:rsidR="00AE3BDE" w:rsidRPr="00D11A1B">
              <w:rPr>
                <w:sz w:val="24"/>
                <w:szCs w:val="24"/>
              </w:rPr>
              <w:t xml:space="preserve">45 </w:t>
            </w:r>
            <w:r w:rsidRPr="00D11A1B">
              <w:rPr>
                <w:sz w:val="24"/>
                <w:szCs w:val="24"/>
              </w:rPr>
              <w:t>stran za minutu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0E12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3A7CB944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5A46" w14:textId="07F7A3B2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Podpora tiskového rozlišení </w:t>
            </w:r>
            <w:r w:rsidR="00044CFF" w:rsidRPr="00D11A1B">
              <w:rPr>
                <w:sz w:val="24"/>
                <w:szCs w:val="24"/>
              </w:rPr>
              <w:t xml:space="preserve">min. </w:t>
            </w:r>
            <w:r w:rsidR="00FF1499" w:rsidRPr="00D11A1B">
              <w:rPr>
                <w:sz w:val="24"/>
                <w:szCs w:val="24"/>
              </w:rPr>
              <w:t>600 x 600 DPI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DD82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1752538A" w14:textId="77777777" w:rsidTr="005C6AF9">
        <w:trPr>
          <w:trHeight w:val="305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34E7" w14:textId="0129DFFB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Výtěžnost jedné kazety </w:t>
            </w:r>
            <w:r w:rsidR="005A0083" w:rsidRPr="00D11A1B">
              <w:rPr>
                <w:sz w:val="24"/>
                <w:szCs w:val="24"/>
              </w:rPr>
              <w:t xml:space="preserve">min. </w:t>
            </w:r>
            <w:r w:rsidR="00FF1499" w:rsidRPr="00D11A1B">
              <w:rPr>
                <w:sz w:val="24"/>
                <w:szCs w:val="24"/>
              </w:rPr>
              <w:t xml:space="preserve">20 </w:t>
            </w:r>
            <w:r w:rsidRPr="00D11A1B">
              <w:rPr>
                <w:sz w:val="24"/>
                <w:szCs w:val="24"/>
              </w:rPr>
              <w:t>000 stránek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65B88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53ADBFF9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9486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Funkce oboustranný automatický podavač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A5C7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33F78B8D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96E3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Připojení přes rozhraní USB a LAN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5DBA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312C1" w:rsidRPr="006324C5" w14:paraId="32CE0864" w14:textId="77777777" w:rsidTr="005C6AF9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780A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Vstupní zásobník min. 500 listů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6ECFA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82A0A" w:rsidRPr="006324C5" w14:paraId="36043C93" w14:textId="77777777" w:rsidTr="00282A0A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F60D3" w14:textId="75B21E20" w:rsidR="00282A0A" w:rsidRPr="00D11A1B" w:rsidRDefault="00282A0A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sz w:val="24"/>
                <w:szCs w:val="24"/>
              </w:rPr>
              <w:t>Ethernetový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 DHCP serverem ISC DHCP (http://www.isc.org/software/</w:t>
            </w:r>
            <w:proofErr w:type="spellStart"/>
            <w:r w:rsidRPr="00D11A1B">
              <w:rPr>
                <w:rFonts w:eastAsia="Calibri"/>
                <w:sz w:val="24"/>
                <w:szCs w:val="24"/>
              </w:rPr>
              <w:t>dhcp</w:t>
            </w:r>
            <w:proofErr w:type="spellEnd"/>
            <w:r w:rsidRPr="00D11A1B">
              <w:rPr>
                <w:rFonts w:eastAsia="Calibri"/>
                <w:sz w:val="24"/>
                <w:szCs w:val="24"/>
              </w:rPr>
              <w:t>), tisk na tiskárně musí být možný i z jiného segmentu sítě (přes router)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611B" w14:textId="77777777" w:rsidR="00282A0A" w:rsidRPr="00D11A1B" w:rsidRDefault="00282A0A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5A0083" w:rsidRPr="006324C5" w14:paraId="6E57C2AA" w14:textId="77777777" w:rsidTr="00C7418A">
        <w:trPr>
          <w:trHeight w:val="289"/>
        </w:trPr>
        <w:tc>
          <w:tcPr>
            <w:tcW w:w="9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759" w14:textId="77777777" w:rsidR="005A0083" w:rsidRPr="00D11A1B" w:rsidRDefault="005A0083" w:rsidP="00282A0A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D11A1B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5D645D2F" w14:textId="77777777" w:rsidR="005A0083" w:rsidRPr="00D11A1B" w:rsidRDefault="005A0083" w:rsidP="00282A0A">
            <w:pPr>
              <w:spacing w:before="20" w:after="20"/>
              <w:rPr>
                <w:sz w:val="24"/>
                <w:szCs w:val="24"/>
              </w:rPr>
            </w:pPr>
          </w:p>
        </w:tc>
      </w:tr>
      <w:tr w:rsidR="00282A0A" w:rsidRPr="006324C5" w14:paraId="111EFE87" w14:textId="77777777" w:rsidTr="00282A0A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44BF" w14:textId="77777777" w:rsidR="00282A0A" w:rsidRPr="00F56F02" w:rsidRDefault="00282A0A" w:rsidP="00282A0A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7242E6C9" w14:textId="4BF307B0" w:rsidR="00282A0A" w:rsidRPr="00F56F02" w:rsidRDefault="00282A0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9579" w14:textId="77777777" w:rsidR="00282A0A" w:rsidRPr="006324C5" w:rsidRDefault="00282A0A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82A0A" w:rsidRPr="006324C5" w14:paraId="342C3ECA" w14:textId="77777777" w:rsidTr="00282A0A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9D60" w14:textId="457ABC89" w:rsidR="00282A0A" w:rsidRPr="00F56F02" w:rsidRDefault="00282A0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Tiskárna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 xml:space="preserve">splňuje 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normy energetické účinnosti ENERGY STAR, nebo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 xml:space="preserve">má 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funkci </w:t>
            </w:r>
            <w:r w:rsidRPr="00AA5E45">
              <w:rPr>
                <w:sz w:val="24"/>
                <w:szCs w:val="24"/>
                <w:shd w:val="clear" w:color="auto" w:fill="FFFFFF"/>
              </w:rPr>
              <w:t xml:space="preserve">řízení spotřeby energie zabudovanou v samotném hardwaru (např. režim spánku) – </w:t>
            </w:r>
            <w:r w:rsidRPr="00AA5E45">
              <w:rPr>
                <w:sz w:val="24"/>
                <w:szCs w:val="24"/>
                <w:shd w:val="clear" w:color="auto" w:fill="FFFFFF"/>
              </w:rPr>
              <w:lastRenderedPageBreak/>
              <w:t>v případě, že má tiskárna certifikaci ENERGY STAR, u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 w:rsidRPr="00AA5E45">
              <w:rPr>
                <w:sz w:val="24"/>
                <w:szCs w:val="24"/>
              </w:rPr>
              <w:t>uveďte jednu z možností</w:t>
            </w:r>
            <w:r w:rsidRPr="00AA5E45">
              <w:rPr>
                <w:i/>
                <w:sz w:val="24"/>
                <w:szCs w:val="24"/>
              </w:rPr>
              <w:t>:</w:t>
            </w:r>
            <w:r w:rsidRPr="00AA5E45">
              <w:rPr>
                <w:sz w:val="24"/>
                <w:szCs w:val="24"/>
              </w:rPr>
              <w:t xml:space="preserve"> </w:t>
            </w:r>
            <w:r w:rsidRPr="00AA5E45">
              <w:rPr>
                <w:i/>
                <w:sz w:val="24"/>
                <w:szCs w:val="24"/>
              </w:rPr>
              <w:t>dokládáme</w:t>
            </w:r>
            <w:r w:rsidRPr="00AA5E45">
              <w:rPr>
                <w:sz w:val="24"/>
                <w:szCs w:val="24"/>
              </w:rPr>
              <w:t xml:space="preserve"> nebo </w:t>
            </w:r>
            <w:r w:rsidRPr="00AA5E45">
              <w:rPr>
                <w:i/>
                <w:sz w:val="24"/>
                <w:szCs w:val="24"/>
              </w:rPr>
              <w:t>čestně prohlašujeme</w:t>
            </w:r>
            <w:r w:rsidRPr="00AA5E45">
              <w:rPr>
                <w:rFonts w:eastAsia="Calibri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7452" w14:textId="77777777" w:rsidR="00282A0A" w:rsidRPr="006324C5" w:rsidRDefault="00282A0A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82A0A" w:rsidRPr="006324C5" w14:paraId="1BDC418E" w14:textId="77777777" w:rsidTr="00282A0A">
        <w:trPr>
          <w:trHeight w:val="289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99BF" w14:textId="109FA632" w:rsidR="00282A0A" w:rsidRPr="00F56F02" w:rsidRDefault="00282A0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sz w:val="24"/>
                <w:szCs w:val="24"/>
              </w:rPr>
              <w:t xml:space="preserve">Tiskárna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F56F02">
              <w:rPr>
                <w:rFonts w:eastAsia="Calibri"/>
                <w:sz w:val="24"/>
                <w:szCs w:val="24"/>
              </w:rPr>
              <w:t xml:space="preserve"> možnost ekonomického tisku s úsporou tiskového </w:t>
            </w:r>
            <w:proofErr w:type="gramStart"/>
            <w:r w:rsidRPr="00AA5E45">
              <w:rPr>
                <w:rFonts w:eastAsia="Calibri"/>
                <w:sz w:val="24"/>
                <w:szCs w:val="24"/>
              </w:rPr>
              <w:t xml:space="preserve">materiálu - </w:t>
            </w:r>
            <w:r w:rsidRPr="00AA5E45">
              <w:rPr>
                <w:sz w:val="24"/>
                <w:szCs w:val="24"/>
              </w:rPr>
              <w:t>uveďte</w:t>
            </w:r>
            <w:proofErr w:type="gramEnd"/>
            <w:r w:rsidRPr="00AA5E45">
              <w:rPr>
                <w:sz w:val="24"/>
                <w:szCs w:val="24"/>
              </w:rPr>
              <w:t xml:space="preserve"> jednu z možností</w:t>
            </w:r>
            <w:r w:rsidRPr="00AA5E45">
              <w:rPr>
                <w:i/>
                <w:sz w:val="24"/>
                <w:szCs w:val="24"/>
              </w:rPr>
              <w:t>:</w:t>
            </w:r>
            <w:r w:rsidRPr="00AA5E45">
              <w:rPr>
                <w:sz w:val="24"/>
                <w:szCs w:val="24"/>
              </w:rPr>
              <w:t xml:space="preserve"> </w:t>
            </w:r>
            <w:r w:rsidRPr="00AA5E45">
              <w:rPr>
                <w:i/>
                <w:sz w:val="24"/>
                <w:szCs w:val="24"/>
              </w:rPr>
              <w:t>dokládáme</w:t>
            </w:r>
            <w:r w:rsidRPr="00AA5E45"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 w:rsidRPr="001F5AC3"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</w:t>
            </w:r>
            <w:r w:rsidRPr="00AA5E45">
              <w:rPr>
                <w:sz w:val="24"/>
                <w:szCs w:val="24"/>
              </w:rPr>
              <w:t xml:space="preserve">nebo </w:t>
            </w:r>
            <w:r w:rsidRPr="00AA5E45">
              <w:rPr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E40A" w14:textId="77777777" w:rsidR="00282A0A" w:rsidRPr="006324C5" w:rsidRDefault="00282A0A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82A0A" w:rsidRPr="00BF70F0" w14:paraId="4974AFA3" w14:textId="77777777" w:rsidTr="005C6AF9">
        <w:trPr>
          <w:trHeight w:val="305"/>
        </w:trPr>
        <w:tc>
          <w:tcPr>
            <w:tcW w:w="4589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524A871" w14:textId="77777777" w:rsidR="00282A0A" w:rsidRPr="00BF70F0" w:rsidRDefault="00282A0A" w:rsidP="00282A0A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EAECD" w14:textId="77777777" w:rsidR="00282A0A" w:rsidRPr="00BF70F0" w:rsidRDefault="00282A0A" w:rsidP="00282A0A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09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D64A757" w14:textId="5AF6CA70" w:rsidR="008F1988" w:rsidRPr="00BF70F0" w:rsidRDefault="008F1988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55191469" w14:textId="460E8F2E" w:rsidR="002312C1" w:rsidRPr="008F1988" w:rsidRDefault="008F1988" w:rsidP="008F1988">
      <w:pPr>
        <w:pStyle w:val="Nadpis1"/>
        <w:numPr>
          <w:ilvl w:val="0"/>
          <w:numId w:val="0"/>
        </w:numPr>
        <w:shd w:val="clear" w:color="auto" w:fill="BFBFBF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312C1" w:rsidRPr="008F1988">
        <w:rPr>
          <w:rFonts w:ascii="Times New Roman" w:hAnsi="Times New Roman" w:cs="Times New Roman"/>
          <w:sz w:val="24"/>
          <w:szCs w:val="24"/>
        </w:rPr>
        <w:t>oložka č.11</w:t>
      </w:r>
      <w:r w:rsidR="001F217D" w:rsidRPr="008F1988">
        <w:rPr>
          <w:rFonts w:ascii="Times New Roman" w:hAnsi="Times New Roman" w:cs="Times New Roman"/>
          <w:sz w:val="24"/>
          <w:szCs w:val="24"/>
        </w:rPr>
        <w:t xml:space="preserve"> - LCD monitor</w:t>
      </w:r>
    </w:p>
    <w:p w14:paraId="3E30F628" w14:textId="661512B8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0A3829D7" w14:textId="77777777" w:rsidTr="00282A0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603997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E469F" w14:textId="5A6E4C57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49679C2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9DC0C" w14:textId="4E6528DA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8204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8B1E7E" w:rsidRPr="006324C5" w14:paraId="77F2320B" w14:textId="77777777" w:rsidTr="004537B6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D23D" w14:textId="4CDCFA5C" w:rsidR="008B1E7E" w:rsidRPr="006324C5" w:rsidRDefault="008B1E7E" w:rsidP="00D11A1B">
            <w:pPr>
              <w:spacing w:before="20" w:after="20"/>
              <w:rPr>
                <w:sz w:val="22"/>
                <w:szCs w:val="22"/>
              </w:rPr>
            </w:pPr>
            <w:r w:rsidRPr="00B93FED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D11A1B" w:rsidRPr="006324C5" w14:paraId="2A2377A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A589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Poměr stran monitoru 16:9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42CD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6270133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4E6E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Úhlopříčka min. 27"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9DDE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1E7D916E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DA2A" w14:textId="2F592BC3" w:rsidR="00D11A1B" w:rsidRPr="00D11A1B" w:rsidRDefault="00D11A1B" w:rsidP="00D11A1B">
            <w:pPr>
              <w:pStyle w:val="Textkomente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Minimální nativní rozlišení 3840x2160 </w:t>
            </w:r>
            <w:proofErr w:type="spellStart"/>
            <w:r w:rsidRPr="00D11A1B">
              <w:rPr>
                <w:sz w:val="24"/>
                <w:szCs w:val="24"/>
              </w:rPr>
              <w:t>px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78E4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740E486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F131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Matný povrch obrazovky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C28A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4010ADC7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D1F5" w14:textId="4C760D8F" w:rsidR="00D11A1B" w:rsidRPr="00D11A1B" w:rsidRDefault="00D11A1B" w:rsidP="00D11A1B">
            <w:pPr>
              <w:tabs>
                <w:tab w:val="left" w:pos="1230"/>
              </w:tabs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Min. jas 250 cd/m2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25F59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353E8FEA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C65A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S vestavěným reproduktorem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1E05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1748F5E2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E5A4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Nastavitelná výška a funkce Pivot pro individuální natočení monitoru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920E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D84E12C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ADED" w14:textId="77777777" w:rsidR="00D11A1B" w:rsidRPr="00D11A1B" w:rsidRDefault="00D11A1B" w:rsidP="00D11A1B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Typ připojení: </w:t>
            </w:r>
            <w:proofErr w:type="spellStart"/>
            <w:r w:rsidRPr="00D11A1B">
              <w:rPr>
                <w:sz w:val="24"/>
                <w:szCs w:val="24"/>
              </w:rPr>
              <w:t>DisplayPort</w:t>
            </w:r>
            <w:proofErr w:type="spellEnd"/>
            <w:r w:rsidRPr="00D11A1B">
              <w:rPr>
                <w:sz w:val="24"/>
                <w:szCs w:val="24"/>
              </w:rPr>
              <w:t xml:space="preserve"> min. 1.4, HDMI min. 2.0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3A3B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49E3479" w14:textId="77777777" w:rsidTr="00C7418A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9DD68" w14:textId="77777777" w:rsidR="00D11A1B" w:rsidRPr="00F56F02" w:rsidRDefault="00D11A1B" w:rsidP="00D11A1B">
            <w:pPr>
              <w:spacing w:before="20" w:after="20"/>
              <w:rPr>
                <w:rFonts w:eastAsia="Calibri"/>
                <w:b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</w:p>
          <w:p w14:paraId="04720108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0566F840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6A8A" w14:textId="77777777" w:rsidR="00D11A1B" w:rsidRPr="00F56F02" w:rsidRDefault="00D11A1B" w:rsidP="00D11A1B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1A6429F2" w14:textId="704F989B" w:rsidR="00D11A1B" w:rsidRPr="00293F6D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</w:t>
            </w:r>
            <w:r>
              <w:rPr>
                <w:rFonts w:eastAsia="Calibri"/>
                <w:bCs/>
                <w:i/>
                <w:kern w:val="32"/>
                <w:sz w:val="24"/>
                <w:szCs w:val="24"/>
              </w:rPr>
              <w:t>ho</w:t>
            </w: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 požadavk</w:t>
            </w:r>
            <w:r>
              <w:rPr>
                <w:rFonts w:eastAsia="Calibri"/>
                <w:bCs/>
                <w:i/>
                <w:kern w:val="32"/>
                <w:sz w:val="24"/>
                <w:szCs w:val="24"/>
              </w:rPr>
              <w:t>u</w:t>
            </w: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EFF3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6324C5" w14:paraId="2CCB8EEA" w14:textId="77777777" w:rsidTr="00282A0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0B9C" w14:textId="454DC996" w:rsidR="00D11A1B" w:rsidRPr="00293F6D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Zařízení </w:t>
            </w:r>
            <w:r>
              <w:rPr>
                <w:rFonts w:eastAsia="Calibri"/>
                <w:bCs/>
                <w:kern w:val="32"/>
                <w:sz w:val="24"/>
                <w:szCs w:val="24"/>
              </w:rPr>
              <w:t>splňuje</w:t>
            </w:r>
            <w:r>
              <w:rPr>
                <w:rFonts w:eastAsia="Calibri"/>
                <w:bCs/>
                <w:kern w:val="2"/>
                <w:sz w:val="24"/>
                <w:szCs w:val="24"/>
              </w:rPr>
              <w:t xml:space="preserve"> </w:t>
            </w:r>
            <w:r w:rsidRPr="00F56F02">
              <w:rPr>
                <w:rFonts w:eastAsia="Calibri"/>
                <w:bCs/>
                <w:kern w:val="2"/>
                <w:sz w:val="24"/>
                <w:szCs w:val="24"/>
              </w:rPr>
              <w:t xml:space="preserve">normy energetické účinnosti ENERGY </w:t>
            </w:r>
            <w:proofErr w:type="gramStart"/>
            <w:r w:rsidRPr="00301145">
              <w:rPr>
                <w:rFonts w:eastAsia="Calibri"/>
                <w:bCs/>
                <w:kern w:val="2"/>
                <w:sz w:val="24"/>
                <w:szCs w:val="24"/>
              </w:rPr>
              <w:t>STAR - u</w:t>
            </w:r>
            <w:r w:rsidRPr="00301145">
              <w:rPr>
                <w:rFonts w:eastAsia="Calibri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301145">
              <w:rPr>
                <w:rFonts w:eastAsia="Calibri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4833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11A1B" w:rsidRPr="00BF70F0" w14:paraId="24B89114" w14:textId="77777777" w:rsidTr="00282A0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5DBF1280" w14:textId="77777777" w:rsidR="00D11A1B" w:rsidRPr="00BF70F0" w:rsidRDefault="00D11A1B" w:rsidP="00D11A1B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59737" w14:textId="77777777" w:rsidR="00D11A1B" w:rsidRPr="00BF70F0" w:rsidRDefault="00D11A1B" w:rsidP="00D11A1B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0F6BCDF" w14:textId="77777777" w:rsidR="00D11A1B" w:rsidRPr="00BF70F0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04AFE48D" w14:textId="77777777" w:rsidR="002312C1" w:rsidRDefault="002312C1" w:rsidP="002312C1">
      <w:pPr>
        <w:spacing w:before="120" w:after="200" w:line="276" w:lineRule="auto"/>
        <w:rPr>
          <w:rFonts w:ascii="Arial" w:eastAsia="Calibri" w:hAnsi="Arial" w:cs="Arial"/>
          <w:b/>
          <w:sz w:val="24"/>
        </w:rPr>
      </w:pPr>
    </w:p>
    <w:p w14:paraId="6ADFAD44" w14:textId="7F67A57D" w:rsidR="002312C1" w:rsidRPr="008F1988" w:rsidRDefault="002312C1" w:rsidP="008F1988">
      <w:pPr>
        <w:pStyle w:val="Nadpis1"/>
        <w:numPr>
          <w:ilvl w:val="0"/>
          <w:numId w:val="0"/>
        </w:numPr>
        <w:shd w:val="clear" w:color="auto" w:fill="BFBFBF"/>
        <w:spacing w:before="240"/>
        <w:rPr>
          <w:rFonts w:ascii="Times New Roman" w:hAnsi="Times New Roman" w:cs="Times New Roman"/>
          <w:sz w:val="24"/>
          <w:szCs w:val="24"/>
        </w:rPr>
      </w:pPr>
      <w:r w:rsidRPr="008F1988">
        <w:rPr>
          <w:rFonts w:ascii="Times New Roman" w:hAnsi="Times New Roman" w:cs="Times New Roman"/>
          <w:sz w:val="24"/>
          <w:szCs w:val="24"/>
        </w:rPr>
        <w:lastRenderedPageBreak/>
        <w:t xml:space="preserve">Položka č.12 </w:t>
      </w:r>
      <w:r w:rsidR="001F217D" w:rsidRPr="008F1988">
        <w:rPr>
          <w:rFonts w:ascii="Times New Roman" w:hAnsi="Times New Roman" w:cs="Times New Roman"/>
          <w:sz w:val="24"/>
          <w:szCs w:val="24"/>
        </w:rPr>
        <w:t>- Výkonné PC pro náročné operace</w:t>
      </w:r>
    </w:p>
    <w:p w14:paraId="220704D0" w14:textId="775A777E" w:rsidR="002312C1" w:rsidRPr="006324C5" w:rsidRDefault="002312C1" w:rsidP="002312C1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2312C1" w:rsidRPr="006324C5" w14:paraId="1846C93D" w14:textId="77777777" w:rsidTr="006A75BA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5063D4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25B55" w14:textId="35F16AD3" w:rsidR="002312C1" w:rsidRPr="006324C5" w:rsidRDefault="00EE4518" w:rsidP="00282A0A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D11A1B" w:rsidRPr="006324C5" w14:paraId="116BB4E4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2EF37" w14:textId="4C5407FD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  <w:r w:rsidRPr="00F27D57">
              <w:rPr>
                <w:sz w:val="24"/>
                <w:szCs w:val="24"/>
              </w:rPr>
              <w:t>Výrobce, značka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0AD0" w14:textId="77777777" w:rsidR="00D11A1B" w:rsidRPr="006324C5" w:rsidRDefault="00D11A1B" w:rsidP="00D11A1B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1F625E" w:rsidRPr="006324C5" w14:paraId="32E55EA5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7749" w14:textId="47F96E76" w:rsidR="001F625E" w:rsidRPr="00131A14" w:rsidRDefault="001F625E" w:rsidP="00282A0A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0D27" w14:textId="77777777" w:rsidR="001F625E" w:rsidRPr="006324C5" w:rsidRDefault="001F625E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1F625E" w:rsidRPr="006324C5" w14:paraId="61E8495F" w14:textId="77777777" w:rsidTr="00493BE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9A0A" w14:textId="43B0B013" w:rsidR="001F625E" w:rsidRPr="008B1E7E" w:rsidRDefault="001F625E" w:rsidP="001F625E">
            <w:pPr>
              <w:spacing w:before="20" w:after="20"/>
              <w:rPr>
                <w:b/>
                <w:sz w:val="22"/>
                <w:szCs w:val="22"/>
              </w:rPr>
            </w:pPr>
            <w:r w:rsidRPr="008B1E7E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2312C1" w:rsidRPr="006324C5" w14:paraId="55E3C726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54E2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Min. 24 jádrový procesor s výkonem vyšším než 58 000 bodů dle </w:t>
            </w:r>
            <w:proofErr w:type="spellStart"/>
            <w:r w:rsidRPr="00D11A1B">
              <w:rPr>
                <w:sz w:val="24"/>
                <w:szCs w:val="24"/>
              </w:rPr>
              <w:t>Passmark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  <w:proofErr w:type="spellStart"/>
            <w:r w:rsidRPr="00D11A1B">
              <w:rPr>
                <w:sz w:val="24"/>
                <w:szCs w:val="24"/>
              </w:rPr>
              <w:t>Average</w:t>
            </w:r>
            <w:proofErr w:type="spellEnd"/>
            <w:r w:rsidRPr="00D11A1B">
              <w:rPr>
                <w:sz w:val="24"/>
                <w:szCs w:val="24"/>
              </w:rPr>
              <w:t xml:space="preserve"> CPU Mark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5BEF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2BB97A50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E93A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Min. 64 GB operační paměti min. typu DDR5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298A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5639A88E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071D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Datové úložiště typu SSD s kapacitou min. 2 TB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91EA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3743980E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0088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Dedikovaná grafická karta s operační pamětí min. 24 GB a s výkonem vyšším než 38000 bodů dle </w:t>
            </w:r>
            <w:proofErr w:type="spellStart"/>
            <w:r w:rsidRPr="00D11A1B">
              <w:rPr>
                <w:sz w:val="24"/>
                <w:szCs w:val="24"/>
              </w:rPr>
              <w:t>Bench</w:t>
            </w:r>
            <w:proofErr w:type="spellEnd"/>
            <w:r w:rsidRPr="00D11A1B">
              <w:rPr>
                <w:sz w:val="24"/>
                <w:szCs w:val="24"/>
              </w:rPr>
              <w:t xml:space="preserve"> </w:t>
            </w:r>
            <w:proofErr w:type="spellStart"/>
            <w:r w:rsidRPr="00D11A1B">
              <w:rPr>
                <w:sz w:val="24"/>
                <w:szCs w:val="24"/>
              </w:rPr>
              <w:t>mark</w:t>
            </w:r>
            <w:proofErr w:type="spellEnd"/>
            <w:r w:rsidRPr="00D11A1B">
              <w:rPr>
                <w:sz w:val="24"/>
                <w:szCs w:val="24"/>
              </w:rPr>
              <w:t xml:space="preserve"> GPU </w:t>
            </w:r>
            <w:proofErr w:type="spellStart"/>
            <w:r w:rsidRPr="00D11A1B">
              <w:rPr>
                <w:sz w:val="24"/>
                <w:szCs w:val="24"/>
              </w:rPr>
              <w:t>card</w:t>
            </w:r>
            <w:proofErr w:type="spellEnd"/>
            <w:r w:rsidR="00C42540" w:rsidRPr="00D11A1B">
              <w:rPr>
                <w:sz w:val="24"/>
                <w:szCs w:val="24"/>
              </w:rPr>
              <w:t>.</w:t>
            </w:r>
          </w:p>
          <w:p w14:paraId="7D0434A9" w14:textId="04166117" w:rsidR="00C42540" w:rsidRPr="00D11A1B" w:rsidRDefault="00C42540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Nutná podpora technologie CUDA </w:t>
            </w:r>
            <w:proofErr w:type="gramStart"/>
            <w:r w:rsidRPr="00D11A1B">
              <w:rPr>
                <w:sz w:val="24"/>
                <w:szCs w:val="24"/>
              </w:rPr>
              <w:t>a  plnohodnotná</w:t>
            </w:r>
            <w:proofErr w:type="gramEnd"/>
            <w:r w:rsidRPr="00D11A1B">
              <w:rPr>
                <w:sz w:val="24"/>
                <w:szCs w:val="24"/>
              </w:rPr>
              <w:t xml:space="preserve"> podpora technologie </w:t>
            </w:r>
            <w:proofErr w:type="spellStart"/>
            <w:r w:rsidRPr="00D11A1B">
              <w:rPr>
                <w:sz w:val="24"/>
                <w:szCs w:val="24"/>
              </w:rPr>
              <w:t>Ray-Tracing</w:t>
            </w:r>
            <w:proofErr w:type="spellEnd"/>
            <w:r w:rsidRPr="00D11A1B">
              <w:rPr>
                <w:sz w:val="24"/>
                <w:szCs w:val="24"/>
              </w:rPr>
              <w:t xml:space="preserve"> v reálném čase přes RT jádra karty!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538DF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69A38EE1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3125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Provedení max. Big Tower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2D09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70F06FA6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3B0F" w14:textId="62778A52" w:rsidR="002312C1" w:rsidRPr="00D11A1B" w:rsidRDefault="00FF1499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Podpora technologií Wi-Fi 802.11 </w:t>
            </w:r>
            <w:proofErr w:type="spellStart"/>
            <w:r w:rsidRPr="00D11A1B">
              <w:rPr>
                <w:sz w:val="24"/>
                <w:szCs w:val="24"/>
              </w:rPr>
              <w:t>ax</w:t>
            </w:r>
            <w:proofErr w:type="spellEnd"/>
            <w:r w:rsidRPr="00D11A1B">
              <w:rPr>
                <w:sz w:val="24"/>
                <w:szCs w:val="24"/>
              </w:rPr>
              <w:t xml:space="preserve"> a </w:t>
            </w:r>
            <w:proofErr w:type="spellStart"/>
            <w:r w:rsidRPr="00D11A1B">
              <w:rPr>
                <w:sz w:val="24"/>
                <w:szCs w:val="24"/>
              </w:rPr>
              <w:t>Bluetooth</w:t>
            </w:r>
            <w:proofErr w:type="spellEnd"/>
            <w:r w:rsidRPr="00D11A1B">
              <w:rPr>
                <w:sz w:val="24"/>
                <w:szCs w:val="24"/>
              </w:rPr>
              <w:t xml:space="preserve"> 5.1 na základní desce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F88D1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27B8B720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1636" w14:textId="77777777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Zadní porty</w:t>
            </w:r>
          </w:p>
          <w:p w14:paraId="432E3CB2" w14:textId="49B4D0FF" w:rsidR="002312C1" w:rsidRPr="00D11A1B" w:rsidRDefault="00282A0A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Min 5x</w:t>
            </w:r>
            <w:r w:rsidR="002312C1" w:rsidRPr="00D11A1B">
              <w:rPr>
                <w:sz w:val="24"/>
                <w:szCs w:val="24"/>
              </w:rPr>
              <w:t xml:space="preserve"> USB 3.</w:t>
            </w:r>
            <w:r w:rsidRPr="00D11A1B">
              <w:rPr>
                <w:sz w:val="24"/>
                <w:szCs w:val="24"/>
              </w:rPr>
              <w:t>2 Gen1 nebo novější verze</w:t>
            </w:r>
          </w:p>
          <w:p w14:paraId="68DA3D8A" w14:textId="77777777" w:rsidR="00282A0A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1× USB-C 3.2 </w:t>
            </w:r>
          </w:p>
          <w:p w14:paraId="662E481F" w14:textId="29E24769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>1× Ethernet (RJ-45)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1AD79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2312C1" w:rsidRPr="006324C5" w14:paraId="5D20B35D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1AFE" w14:textId="084CED39" w:rsidR="002312C1" w:rsidRPr="00D11A1B" w:rsidRDefault="002312C1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sz w:val="24"/>
                <w:szCs w:val="24"/>
              </w:rPr>
              <w:t xml:space="preserve">Zdroj min. </w:t>
            </w:r>
            <w:proofErr w:type="gramStart"/>
            <w:r w:rsidR="00C42540" w:rsidRPr="00D11A1B">
              <w:rPr>
                <w:sz w:val="24"/>
                <w:szCs w:val="24"/>
              </w:rPr>
              <w:t>10</w:t>
            </w:r>
            <w:r w:rsidRPr="00D11A1B">
              <w:rPr>
                <w:sz w:val="24"/>
                <w:szCs w:val="24"/>
              </w:rPr>
              <w:t>00W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7058" w14:textId="77777777" w:rsidR="002312C1" w:rsidRPr="006324C5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893497" w:rsidRPr="006324C5" w14:paraId="0600D935" w14:textId="77777777" w:rsidTr="006A75B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19E8" w14:textId="69998C29" w:rsidR="00893497" w:rsidRPr="00D11A1B" w:rsidRDefault="00893497" w:rsidP="00282A0A">
            <w:pPr>
              <w:spacing w:before="20" w:after="20"/>
              <w:rPr>
                <w:sz w:val="24"/>
                <w:szCs w:val="24"/>
              </w:rPr>
            </w:pPr>
            <w:r w:rsidRPr="00D11A1B">
              <w:rPr>
                <w:rFonts w:eastAsia="Calibri"/>
                <w:bCs/>
                <w:kern w:val="32"/>
                <w:sz w:val="24"/>
                <w:szCs w:val="24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C866" w14:textId="77777777" w:rsidR="00893497" w:rsidRPr="006324C5" w:rsidRDefault="00893497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A75BA" w:rsidRPr="00F56F02" w14:paraId="4A7157C1" w14:textId="77777777" w:rsidTr="00C42540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462DB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 w:rsidRPr="00F56F02">
              <w:rPr>
                <w:rFonts w:eastAsia="Calibri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eastAsia="Calibri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6A75BA" w:rsidRPr="00F56F02" w14:paraId="416DDE1E" w14:textId="77777777" w:rsidTr="00C4254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06C0A" w14:textId="77777777" w:rsidR="006A75BA" w:rsidRPr="00F56F02" w:rsidRDefault="006A75BA" w:rsidP="00282A0A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PC má certifikát TCO nebo </w:t>
            </w:r>
            <w:proofErr w:type="gramStart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eastAsia="Calibri"/>
                <w:bCs/>
                <w:kern w:val="32"/>
                <w:sz w:val="24"/>
                <w:szCs w:val="24"/>
              </w:rPr>
              <w:t xml:space="preserve">/NE </w:t>
            </w:r>
          </w:p>
          <w:p w14:paraId="377DAF2C" w14:textId="77777777" w:rsidR="006A75BA" w:rsidRPr="00F56F02" w:rsidRDefault="006A75BA" w:rsidP="00282A0A">
            <w:pPr>
              <w:spacing w:before="20"/>
              <w:rPr>
                <w:rFonts w:eastAsia="Calibri"/>
                <w:b/>
                <w:bCs/>
                <w:kern w:val="2"/>
                <w:sz w:val="24"/>
                <w:szCs w:val="24"/>
              </w:rPr>
            </w:pP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Pokud ANO, uveďte URL odkaz na záznam o certifikaci nebo produktový list se záznamem o certifikaci a následující kritéria </w:t>
            </w:r>
            <w:r w:rsidRPr="00F56F02">
              <w:rPr>
                <w:rFonts w:eastAsia="Calibri"/>
                <w:bCs/>
                <w:i/>
                <w:kern w:val="32"/>
                <w:sz w:val="24"/>
                <w:szCs w:val="24"/>
              </w:rPr>
              <w:lastRenderedPageBreak/>
              <w:t>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B6086B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6A75BA" w:rsidRPr="00F56F02" w14:paraId="5B49A700" w14:textId="77777777" w:rsidTr="00C4254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EF872" w14:textId="77777777" w:rsidR="006A75BA" w:rsidRDefault="006A75BA" w:rsidP="00282A0A">
            <w:r w:rsidRPr="00D74938">
              <w:rPr>
                <w:sz w:val="24"/>
                <w:szCs w:val="24"/>
              </w:rPr>
              <w:t>PC má paměť, kterou lze vyměnit nebo rozšířit, uveďte jednu z možností</w:t>
            </w:r>
            <w:r w:rsidRPr="00D74938">
              <w:rPr>
                <w:i/>
                <w:sz w:val="24"/>
                <w:szCs w:val="24"/>
              </w:rPr>
              <w:t>:</w:t>
            </w:r>
            <w:r w:rsidRPr="00D74938">
              <w:rPr>
                <w:sz w:val="24"/>
                <w:szCs w:val="24"/>
              </w:rPr>
              <w:t xml:space="preserve"> </w:t>
            </w:r>
            <w:r w:rsidRPr="00D74938">
              <w:rPr>
                <w:i/>
                <w:sz w:val="24"/>
                <w:szCs w:val="24"/>
              </w:rPr>
              <w:t>dokládáme</w:t>
            </w:r>
            <w:r w:rsidRPr="00D74938">
              <w:rPr>
                <w:sz w:val="24"/>
                <w:szCs w:val="24"/>
              </w:rPr>
              <w:t xml:space="preserve"> </w:t>
            </w:r>
            <w:r w:rsidRPr="00BE4B90"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 w:rsidRPr="00BE4B90"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</w:t>
            </w:r>
          </w:p>
          <w:p w14:paraId="20BDF533" w14:textId="77777777" w:rsidR="006A75BA" w:rsidRDefault="006A75BA" w:rsidP="00282A0A">
            <w:pPr>
              <w:spacing w:before="20" w:after="20"/>
              <w:rPr>
                <w:i/>
                <w:sz w:val="24"/>
                <w:szCs w:val="24"/>
              </w:rPr>
            </w:pPr>
            <w:r w:rsidRPr="00D74938">
              <w:rPr>
                <w:sz w:val="24"/>
                <w:szCs w:val="24"/>
              </w:rPr>
              <w:t xml:space="preserve">nebo </w:t>
            </w:r>
            <w:r w:rsidRPr="00D74938">
              <w:rPr>
                <w:i/>
                <w:sz w:val="24"/>
                <w:szCs w:val="24"/>
              </w:rPr>
              <w:t>čestně prohlašujeme</w:t>
            </w:r>
          </w:p>
          <w:p w14:paraId="32745974" w14:textId="77777777" w:rsidR="006A75BA" w:rsidRPr="00D74938" w:rsidRDefault="006A75BA" w:rsidP="00282A0A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i/>
                <w:color w:val="000000"/>
                <w:szCs w:val="27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988C43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6A75BA" w:rsidRPr="00F56F02" w14:paraId="0D820A46" w14:textId="77777777" w:rsidTr="00C4254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8A1D6" w14:textId="77777777" w:rsidR="006A75BA" w:rsidRDefault="006A75BA" w:rsidP="00282A0A">
            <w:pPr>
              <w:spacing w:before="20" w:after="20"/>
              <w:rPr>
                <w:i/>
                <w:sz w:val="24"/>
                <w:szCs w:val="24"/>
              </w:rPr>
            </w:pPr>
            <w:r w:rsidRPr="00D74938">
              <w:rPr>
                <w:sz w:val="24"/>
                <w:szCs w:val="24"/>
              </w:rPr>
              <w:t xml:space="preserve">PC má </w:t>
            </w:r>
            <w:r>
              <w:rPr>
                <w:sz w:val="24"/>
                <w:szCs w:val="24"/>
              </w:rPr>
              <w:t>SSD</w:t>
            </w:r>
            <w:r w:rsidRPr="00D74938">
              <w:rPr>
                <w:sz w:val="24"/>
                <w:szCs w:val="24"/>
              </w:rPr>
              <w:t xml:space="preserve"> disk, který lze vyměnit nebo rozšířit. Uveďte jednu z možností</w:t>
            </w:r>
            <w:r w:rsidRPr="00D74938">
              <w:rPr>
                <w:i/>
                <w:sz w:val="24"/>
                <w:szCs w:val="24"/>
              </w:rPr>
              <w:t>:</w:t>
            </w:r>
            <w:r w:rsidRPr="00D74938">
              <w:rPr>
                <w:sz w:val="24"/>
                <w:szCs w:val="24"/>
              </w:rPr>
              <w:t xml:space="preserve"> </w:t>
            </w:r>
            <w:r w:rsidRPr="00D74938">
              <w:rPr>
                <w:i/>
                <w:sz w:val="24"/>
                <w:szCs w:val="24"/>
              </w:rPr>
              <w:t>dokládáme</w:t>
            </w:r>
            <w:r w:rsidRPr="00D74938">
              <w:rPr>
                <w:sz w:val="24"/>
                <w:szCs w:val="24"/>
              </w:rPr>
              <w:t xml:space="preserve"> </w:t>
            </w:r>
            <w:r w:rsidRPr="00BE4B90"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</w:t>
            </w:r>
            <w:r w:rsidRPr="00D74938">
              <w:rPr>
                <w:sz w:val="24"/>
                <w:szCs w:val="24"/>
              </w:rPr>
              <w:t xml:space="preserve">nebo </w:t>
            </w:r>
            <w:r w:rsidRPr="00D74938">
              <w:rPr>
                <w:i/>
                <w:sz w:val="24"/>
                <w:szCs w:val="24"/>
              </w:rPr>
              <w:t>čestně prohlašujeme</w:t>
            </w:r>
          </w:p>
          <w:p w14:paraId="01856BBB" w14:textId="77777777" w:rsidR="006A75BA" w:rsidRPr="00D74938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>
              <w:rPr>
                <w:i/>
                <w:color w:val="000000"/>
                <w:szCs w:val="27"/>
              </w:rPr>
              <w:t>(</w:t>
            </w:r>
            <w:r w:rsidRPr="00DC0CA0">
              <w:rPr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i/>
                <w:color w:val="000000"/>
                <w:szCs w:val="27"/>
              </w:rPr>
              <w:t>)</w:t>
            </w:r>
            <w:r w:rsidRPr="00DC0CA0">
              <w:rPr>
                <w:i/>
                <w:color w:val="000000"/>
                <w:szCs w:val="27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82A85E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6A75BA" w:rsidRPr="00F56F02" w14:paraId="78D864C9" w14:textId="77777777" w:rsidTr="00C4254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0E2A4" w14:textId="77777777" w:rsidR="006A75BA" w:rsidRPr="00D573D2" w:rsidRDefault="006A75BA" w:rsidP="00282A0A">
            <w:pPr>
              <w:spacing w:before="20" w:after="20"/>
              <w:rPr>
                <w:rFonts w:eastAsia="Calibri"/>
                <w:bCs/>
                <w:kern w:val="32"/>
                <w:sz w:val="24"/>
                <w:szCs w:val="24"/>
              </w:rPr>
            </w:pPr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D573D2">
              <w:rPr>
                <w:rFonts w:eastAsia="Calibri"/>
                <w:bCs/>
                <w:kern w:val="32"/>
                <w:sz w:val="24"/>
                <w:szCs w:val="24"/>
              </w:rPr>
              <w:t>/NE</w:t>
            </w:r>
          </w:p>
          <w:p w14:paraId="789384CB" w14:textId="5E88CD18" w:rsidR="006A75BA" w:rsidRPr="00D74938" w:rsidRDefault="006A75BA" w:rsidP="00282A0A">
            <w:pPr>
              <w:spacing w:before="20" w:after="20"/>
              <w:rPr>
                <w:sz w:val="24"/>
                <w:szCs w:val="24"/>
              </w:rPr>
            </w:pPr>
            <w:r w:rsidRPr="00D573D2">
              <w:rPr>
                <w:rFonts w:eastAsia="Calibri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</w:t>
            </w:r>
            <w:r w:rsidR="00A8730D">
              <w:rPr>
                <w:rFonts w:eastAsia="Calibri"/>
                <w:bCs/>
                <w:i/>
                <w:kern w:val="32"/>
                <w:sz w:val="24"/>
                <w:szCs w:val="24"/>
              </w:rPr>
              <w:t>ho</w:t>
            </w:r>
            <w:r w:rsidRPr="00D573D2">
              <w:rPr>
                <w:rFonts w:eastAsia="Calibri"/>
                <w:bCs/>
                <w:i/>
                <w:kern w:val="32"/>
                <w:sz w:val="24"/>
                <w:szCs w:val="24"/>
              </w:rPr>
              <w:t xml:space="preserve"> požadavk</w:t>
            </w:r>
            <w:r w:rsidR="00A8730D">
              <w:rPr>
                <w:rFonts w:eastAsia="Calibri"/>
                <w:bCs/>
                <w:i/>
                <w:kern w:val="32"/>
                <w:sz w:val="24"/>
                <w:szCs w:val="24"/>
              </w:rPr>
              <w:t>u</w:t>
            </w:r>
            <w:r w:rsidRPr="00D573D2">
              <w:rPr>
                <w:rFonts w:eastAsia="Calibri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5A4A12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6A75BA" w:rsidRPr="00F56F02" w14:paraId="7E309770" w14:textId="77777777" w:rsidTr="00C42540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F6177" w14:textId="77777777" w:rsidR="006A75BA" w:rsidRDefault="006A75BA" w:rsidP="00282A0A">
            <w:pPr>
              <w:spacing w:before="20" w:after="20"/>
              <w:rPr>
                <w:i/>
                <w:sz w:val="24"/>
                <w:szCs w:val="24"/>
              </w:rPr>
            </w:pPr>
            <w:r w:rsidRPr="00F56F02">
              <w:rPr>
                <w:rFonts w:eastAsia="Calibri"/>
                <w:sz w:val="24"/>
                <w:szCs w:val="24"/>
              </w:rPr>
              <w:t xml:space="preserve">PC </w:t>
            </w:r>
            <w:r>
              <w:rPr>
                <w:rFonts w:eastAsia="Calibri"/>
                <w:sz w:val="24"/>
                <w:szCs w:val="24"/>
              </w:rPr>
              <w:t>má</w:t>
            </w:r>
            <w:r w:rsidRPr="00F56F02">
              <w:rPr>
                <w:rFonts w:eastAsia="Calibri"/>
                <w:sz w:val="24"/>
                <w:szCs w:val="24"/>
              </w:rPr>
              <w:t xml:space="preserve"> zdroj, který splňuje normy certifikace min. </w:t>
            </w:r>
            <w:r w:rsidRPr="00D573D2">
              <w:rPr>
                <w:rFonts w:eastAsia="Calibri"/>
                <w:sz w:val="24"/>
                <w:szCs w:val="24"/>
              </w:rPr>
              <w:t xml:space="preserve">80 Plus </w:t>
            </w:r>
            <w:proofErr w:type="gramStart"/>
            <w:r w:rsidRPr="00D573D2">
              <w:rPr>
                <w:rFonts w:eastAsia="Calibri"/>
                <w:sz w:val="24"/>
                <w:szCs w:val="24"/>
              </w:rPr>
              <w:t>Bronze - u</w:t>
            </w:r>
            <w:r w:rsidRPr="00D573D2">
              <w:rPr>
                <w:sz w:val="24"/>
                <w:szCs w:val="24"/>
              </w:rPr>
              <w:t>veďte</w:t>
            </w:r>
            <w:proofErr w:type="gramEnd"/>
            <w:r w:rsidRPr="00D573D2">
              <w:rPr>
                <w:sz w:val="24"/>
                <w:szCs w:val="24"/>
              </w:rPr>
              <w:t xml:space="preserve"> jednu z možností</w:t>
            </w:r>
            <w:r w:rsidRPr="00D573D2">
              <w:rPr>
                <w:i/>
                <w:sz w:val="24"/>
                <w:szCs w:val="24"/>
              </w:rPr>
              <w:t>:</w:t>
            </w:r>
            <w:r w:rsidRPr="00D573D2">
              <w:rPr>
                <w:sz w:val="24"/>
                <w:szCs w:val="24"/>
              </w:rPr>
              <w:t xml:space="preserve"> </w:t>
            </w:r>
            <w:r w:rsidRPr="00D573D2">
              <w:rPr>
                <w:i/>
                <w:sz w:val="24"/>
                <w:szCs w:val="24"/>
              </w:rPr>
              <w:t>dokládáme</w:t>
            </w:r>
            <w:r w:rsidRPr="00D573D2">
              <w:rPr>
                <w:sz w:val="24"/>
                <w:szCs w:val="24"/>
              </w:rPr>
              <w:t xml:space="preserve"> </w:t>
            </w:r>
            <w:r w:rsidRPr="00BE4B90"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 w:rsidRPr="00BE4B90"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</w:t>
            </w:r>
            <w:r w:rsidRPr="00D573D2">
              <w:rPr>
                <w:sz w:val="24"/>
                <w:szCs w:val="24"/>
              </w:rPr>
              <w:t xml:space="preserve">nebo </w:t>
            </w:r>
            <w:r w:rsidRPr="00D573D2">
              <w:rPr>
                <w:i/>
                <w:sz w:val="24"/>
                <w:szCs w:val="24"/>
              </w:rPr>
              <w:t>čestně prohlašujeme</w:t>
            </w:r>
          </w:p>
          <w:p w14:paraId="1D6AE22E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873D149" w14:textId="77777777" w:rsidR="006A75BA" w:rsidRPr="00F56F02" w:rsidRDefault="006A75BA" w:rsidP="00282A0A">
            <w:pPr>
              <w:spacing w:before="20" w:after="20"/>
              <w:rPr>
                <w:rFonts w:eastAsia="Calibri"/>
                <w:sz w:val="24"/>
                <w:szCs w:val="24"/>
              </w:rPr>
            </w:pPr>
          </w:p>
        </w:tc>
      </w:tr>
      <w:tr w:rsidR="002312C1" w:rsidRPr="00BF70F0" w14:paraId="5C789EE4" w14:textId="77777777" w:rsidTr="006A75BA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225EFF6" w14:textId="77777777" w:rsidR="002312C1" w:rsidRPr="00BF70F0" w:rsidRDefault="002312C1" w:rsidP="00282A0A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7383C4" w14:textId="77777777" w:rsidR="002312C1" w:rsidRPr="00BF70F0" w:rsidRDefault="002312C1" w:rsidP="00282A0A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7E92B00B" w14:textId="77777777" w:rsidR="002312C1" w:rsidRPr="00BF70F0" w:rsidRDefault="002312C1" w:rsidP="00282A0A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17D3E610" w14:textId="77777777" w:rsidR="00C42540" w:rsidRPr="00C42540" w:rsidRDefault="00C42540" w:rsidP="00C42540">
      <w:pPr>
        <w:numPr>
          <w:ilvl w:val="0"/>
          <w:numId w:val="6"/>
        </w:numPr>
        <w:spacing w:line="256" w:lineRule="auto"/>
        <w:contextualSpacing/>
        <w:jc w:val="both"/>
        <w:rPr>
          <w:rFonts w:eastAsia="Calibri"/>
          <w:i/>
          <w:sz w:val="22"/>
          <w:szCs w:val="22"/>
        </w:rPr>
      </w:pPr>
      <w:r w:rsidRPr="00A0165B">
        <w:rPr>
          <w:rFonts w:eastAsia="Calibri"/>
          <w:i/>
          <w:sz w:val="22"/>
          <w:szCs w:val="22"/>
        </w:rPr>
        <w:t xml:space="preserve">CPU Mark: </w:t>
      </w:r>
      <w:hyperlink r:id="rId11" w:history="1">
        <w:r w:rsidRPr="00A0165B">
          <w:rPr>
            <w:rFonts w:eastAsia="Calibri"/>
            <w:i/>
            <w:color w:val="0000FF"/>
            <w:sz w:val="22"/>
            <w:szCs w:val="22"/>
            <w:u w:val="single"/>
          </w:rPr>
          <w:t>http://www.cpubenchmark.net/</w:t>
        </w:r>
      </w:hyperlink>
    </w:p>
    <w:p w14:paraId="372DC423" w14:textId="77777777" w:rsidR="00C42540" w:rsidRDefault="00C42540" w:rsidP="00C42540">
      <w:pPr>
        <w:pStyle w:val="Odstavecseseznamem"/>
        <w:numPr>
          <w:ilvl w:val="0"/>
          <w:numId w:val="6"/>
        </w:numPr>
        <w:spacing w:before="120" w:after="200" w:line="276" w:lineRule="auto"/>
      </w:pPr>
      <w:r w:rsidRPr="00C42540">
        <w:rPr>
          <w:rFonts w:eastAsia="Calibri"/>
          <w:i/>
          <w:sz w:val="22"/>
          <w:szCs w:val="22"/>
          <w:lang w:eastAsia="en-US"/>
        </w:rPr>
        <w:t xml:space="preserve">G3D Mark: </w:t>
      </w:r>
      <w:hyperlink r:id="rId12" w:history="1">
        <w:r w:rsidRPr="00C42540">
          <w:rPr>
            <w:rFonts w:eastAsia="Calibri"/>
            <w:i/>
            <w:color w:val="0000FF"/>
            <w:sz w:val="22"/>
            <w:szCs w:val="22"/>
            <w:u w:val="single"/>
            <w:lang w:eastAsia="en-US"/>
          </w:rPr>
          <w:t>http://www.videocardbenchmark.net/</w:t>
        </w:r>
      </w:hyperlink>
    </w:p>
    <w:p w14:paraId="7F085966" w14:textId="77777777" w:rsidR="00ED2E86" w:rsidRDefault="00ED2E86"/>
    <w:sectPr w:rsidR="00ED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31C58" w16cex:dateUtc="2023-08-25T10:26:00Z"/>
  <w16cex:commentExtensible w16cex:durableId="28931C05" w16cex:dateUtc="2023-08-25T10:24:00Z"/>
  <w16cex:commentExtensible w16cex:durableId="28931C31" w16cex:dateUtc="2023-08-25T10:25:00Z"/>
  <w16cex:commentExtensible w16cex:durableId="28931C42" w16cex:dateUtc="2023-08-25T10:25:00Z"/>
  <w16cex:commentExtensible w16cex:durableId="28931C84" w16cex:dateUtc="2023-08-25T10:26:00Z"/>
  <w16cex:commentExtensible w16cex:durableId="28931CB4" w16cex:dateUtc="2023-08-25T10:27:00Z"/>
  <w16cex:commentExtensible w16cex:durableId="28931D03" w16cex:dateUtc="2023-08-25T10:28:00Z"/>
  <w16cex:commentExtensible w16cex:durableId="28931D48" w16cex:dateUtc="2023-08-25T10:30:00Z"/>
  <w16cex:commentExtensible w16cex:durableId="28931D8B" w16cex:dateUtc="2023-08-25T10:31:00Z"/>
  <w16cex:commentExtensible w16cex:durableId="28931D9A" w16cex:dateUtc="2023-08-25T10:31:00Z"/>
  <w16cex:commentExtensible w16cex:durableId="28931E38" w16cex:dateUtc="2023-08-25T10:34:00Z"/>
  <w16cex:commentExtensible w16cex:durableId="28931E88" w16cex:dateUtc="2023-08-25T10:35:00Z"/>
  <w16cex:commentExtensible w16cex:durableId="28931F48" w16cex:dateUtc="2023-08-25T10:38:00Z"/>
  <w16cex:commentExtensible w16cex:durableId="28931F7B" w16cex:dateUtc="2023-08-25T10:39:00Z"/>
  <w16cex:commentExtensible w16cex:durableId="28931FA0" w16cex:dateUtc="2023-08-25T10:40:00Z"/>
  <w16cex:commentExtensible w16cex:durableId="28931FC0" w16cex:dateUtc="2023-08-25T10:40:00Z"/>
  <w16cex:commentExtensible w16cex:durableId="28931FEF" w16cex:dateUtc="2023-08-25T10:41:00Z"/>
  <w16cex:commentExtensible w16cex:durableId="28932033" w16cex:dateUtc="2023-08-25T10:42:00Z"/>
  <w16cex:commentExtensible w16cex:durableId="28932002" w16cex:dateUtc="2023-08-25T10:41:00Z"/>
  <w16cex:commentExtensible w16cex:durableId="2893205D" w16cex:dateUtc="2023-08-25T10:43:00Z"/>
  <w16cex:commentExtensible w16cex:durableId="28932104" w16cex:dateUtc="2023-08-25T10:45:00Z"/>
  <w16cex:commentExtensible w16cex:durableId="28932098" w16cex:dateUtc="2023-08-25T10:44:00Z"/>
  <w16cex:commentExtensible w16cex:durableId="28932173" w16cex:dateUtc="2023-08-25T10:47:00Z"/>
  <w16cex:commentExtensible w16cex:durableId="289321AF" w16cex:dateUtc="2023-08-25T10:48:00Z"/>
  <w16cex:commentExtensible w16cex:durableId="289321F5" w16cex:dateUtc="2023-08-25T10:49:00Z"/>
  <w16cex:commentExtensible w16cex:durableId="289322AB" w16cex:dateUtc="2023-08-25T10:52:00Z"/>
  <w16cex:commentExtensible w16cex:durableId="289322D5" w16cex:dateUtc="2023-08-25T10:53:00Z"/>
  <w16cex:commentExtensible w16cex:durableId="289322F3" w16cex:dateUtc="2023-08-25T10:54:00Z"/>
  <w16cex:commentExtensible w16cex:durableId="28932389" w16cex:dateUtc="2023-08-25T10:5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18F682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" w15:restartNumberingAfterBreak="0">
    <w:nsid w:val="21AC00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6060A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C09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1C9797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47"/>
    <w:rsid w:val="00044CFF"/>
    <w:rsid w:val="00045279"/>
    <w:rsid w:val="000567C9"/>
    <w:rsid w:val="000A313D"/>
    <w:rsid w:val="000F0031"/>
    <w:rsid w:val="001F217D"/>
    <w:rsid w:val="001F625E"/>
    <w:rsid w:val="00204402"/>
    <w:rsid w:val="002312C1"/>
    <w:rsid w:val="00270243"/>
    <w:rsid w:val="00282A0A"/>
    <w:rsid w:val="00301ADE"/>
    <w:rsid w:val="003754EE"/>
    <w:rsid w:val="00394063"/>
    <w:rsid w:val="003C2E39"/>
    <w:rsid w:val="003D6AA0"/>
    <w:rsid w:val="003E1137"/>
    <w:rsid w:val="003E6FBE"/>
    <w:rsid w:val="003E7A5F"/>
    <w:rsid w:val="004537B6"/>
    <w:rsid w:val="00493BEF"/>
    <w:rsid w:val="004B0D83"/>
    <w:rsid w:val="004D4836"/>
    <w:rsid w:val="004E2689"/>
    <w:rsid w:val="005124AD"/>
    <w:rsid w:val="00536957"/>
    <w:rsid w:val="00552381"/>
    <w:rsid w:val="00597647"/>
    <w:rsid w:val="005A0083"/>
    <w:rsid w:val="005C6AF9"/>
    <w:rsid w:val="00626FD3"/>
    <w:rsid w:val="00650E8C"/>
    <w:rsid w:val="00683C4F"/>
    <w:rsid w:val="006A75BA"/>
    <w:rsid w:val="007313B1"/>
    <w:rsid w:val="007C469D"/>
    <w:rsid w:val="00831C19"/>
    <w:rsid w:val="00893497"/>
    <w:rsid w:val="008B1E7E"/>
    <w:rsid w:val="008E203A"/>
    <w:rsid w:val="008F1988"/>
    <w:rsid w:val="00902155"/>
    <w:rsid w:val="00962ECF"/>
    <w:rsid w:val="009B7197"/>
    <w:rsid w:val="00A0165B"/>
    <w:rsid w:val="00A02F00"/>
    <w:rsid w:val="00A8730D"/>
    <w:rsid w:val="00AE0E49"/>
    <w:rsid w:val="00AE3BDE"/>
    <w:rsid w:val="00B22E5E"/>
    <w:rsid w:val="00B5631D"/>
    <w:rsid w:val="00B85D06"/>
    <w:rsid w:val="00B92B37"/>
    <w:rsid w:val="00B93FED"/>
    <w:rsid w:val="00BA27E5"/>
    <w:rsid w:val="00BC1209"/>
    <w:rsid w:val="00BE43E9"/>
    <w:rsid w:val="00BF7FCA"/>
    <w:rsid w:val="00C42540"/>
    <w:rsid w:val="00C7418A"/>
    <w:rsid w:val="00CF0EA1"/>
    <w:rsid w:val="00CF79D3"/>
    <w:rsid w:val="00D11A1B"/>
    <w:rsid w:val="00D15240"/>
    <w:rsid w:val="00D95B3B"/>
    <w:rsid w:val="00DA5DB3"/>
    <w:rsid w:val="00E12C6C"/>
    <w:rsid w:val="00E357E7"/>
    <w:rsid w:val="00E35D4F"/>
    <w:rsid w:val="00EB3AB5"/>
    <w:rsid w:val="00ED2E86"/>
    <w:rsid w:val="00EE4518"/>
    <w:rsid w:val="00EE556C"/>
    <w:rsid w:val="00F03C73"/>
    <w:rsid w:val="00F178EB"/>
    <w:rsid w:val="00F27D57"/>
    <w:rsid w:val="00F51CA2"/>
    <w:rsid w:val="00F70DA5"/>
    <w:rsid w:val="00FC2D37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8D30"/>
  <w15:chartTrackingRefBased/>
  <w15:docId w15:val="{7025A862-7222-4B2E-9F0B-26AFD80D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12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rsid w:val="002312C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312C1"/>
    <w:rPr>
      <w:rFonts w:ascii="Arial" w:eastAsia="Times New Roman" w:hAnsi="Arial" w:cs="Arial"/>
      <w:b/>
      <w:caps/>
      <w:sz w:val="32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8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8EB"/>
    <w:rPr>
      <w:rFonts w:ascii="Segoe UI" w:eastAsia="Times New Roman" w:hAnsi="Segoe UI" w:cs="Segoe UI"/>
      <w:sz w:val="18"/>
      <w:szCs w:val="18"/>
      <w:lang w:eastAsia="ar-SA"/>
    </w:rPr>
  </w:style>
  <w:style w:type="paragraph" w:styleId="Odstavecseseznamem">
    <w:name w:val="List Paragraph"/>
    <w:basedOn w:val="Normln"/>
    <w:uiPriority w:val="34"/>
    <w:qFormat/>
    <w:rsid w:val="006A75BA"/>
    <w:pPr>
      <w:ind w:left="720"/>
      <w:contextualSpacing/>
    </w:pPr>
  </w:style>
  <w:style w:type="paragraph" w:styleId="Revize">
    <w:name w:val="Revision"/>
    <w:hidden/>
    <w:uiPriority w:val="99"/>
    <w:semiHidden/>
    <w:rsid w:val="000F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F00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0031"/>
  </w:style>
  <w:style w:type="character" w:customStyle="1" w:styleId="TextkomenteChar">
    <w:name w:val="Text komentáře Char"/>
    <w:basedOn w:val="Standardnpsmoodstavce"/>
    <w:link w:val="Textkomente"/>
    <w:uiPriority w:val="99"/>
    <w:rsid w:val="000F00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0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03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12" Type="http://schemas.openxmlformats.org/officeDocument/2006/relationships/hyperlink" Target="http://www.videocard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deocardbenchmark.net/" TargetMode="External"/><Relationship Id="rId11" Type="http://schemas.openxmlformats.org/officeDocument/2006/relationships/hyperlink" Target="http://www.cpubenchmark.net/" TargetMode="External"/><Relationship Id="rId5" Type="http://schemas.openxmlformats.org/officeDocument/2006/relationships/hyperlink" Target="http://www.cpubenchmark.net/" TargetMode="External"/><Relationship Id="rId10" Type="http://schemas.openxmlformats.org/officeDocument/2006/relationships/hyperlink" Target="http://www.videocardbenchmark.net/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13</Pages>
  <Words>2768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Fialová</dc:creator>
  <cp:keywords/>
  <dc:description/>
  <cp:lastModifiedBy>Lucie Fialová</cp:lastModifiedBy>
  <cp:revision>14</cp:revision>
  <cp:lastPrinted>2023-08-15T05:15:00Z</cp:lastPrinted>
  <dcterms:created xsi:type="dcterms:W3CDTF">2023-08-30T05:26:00Z</dcterms:created>
  <dcterms:modified xsi:type="dcterms:W3CDTF">2023-09-01T08:19:00Z</dcterms:modified>
</cp:coreProperties>
</file>